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4851" w14:textId="77777777" w:rsidR="001D20E5" w:rsidRPr="001D20E5" w:rsidRDefault="001D20E5" w:rsidP="001D20E5">
      <w:pPr>
        <w:jc w:val="center"/>
        <w:outlineLvl w:val="0"/>
        <w:rPr>
          <w:rFonts w:ascii="PT Serif" w:eastAsia="Times New Roman" w:hAnsi="PT Serif" w:cs="Times New Roman"/>
          <w:color w:val="773C4E"/>
          <w:kern w:val="36"/>
          <w:sz w:val="48"/>
          <w:szCs w:val="48"/>
        </w:rPr>
      </w:pPr>
      <w:r w:rsidRPr="001D20E5">
        <w:rPr>
          <w:rFonts w:ascii="PT Serif" w:eastAsia="Times New Roman" w:hAnsi="PT Serif" w:cs="Times New Roman"/>
          <w:b/>
          <w:bCs/>
          <w:color w:val="773C4E"/>
          <w:kern w:val="36"/>
          <w:sz w:val="48"/>
          <w:szCs w:val="48"/>
        </w:rPr>
        <w:t>Termeni și condiții</w:t>
      </w:r>
    </w:p>
    <w:p w14:paraId="3D5A0618" w14:textId="6BE4D67A"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 xml:space="preserve"> Termenii și Condițiile definesc termenii, condițiile, regulile și forma generală de vânzări de către ANASTAFLOR SRL cu sediul în București, sector 6, B-dul Iuliu Maniu, nr. 7, corp. I, biroul nr. 2.11, </w:t>
      </w:r>
      <w:proofErr w:type="spellStart"/>
      <w:r w:rsidRPr="001D20E5">
        <w:rPr>
          <w:rFonts w:ascii="Arial" w:hAnsi="Arial" w:cs="Times New Roman"/>
          <w:color w:val="935757"/>
          <w:sz w:val="24"/>
          <w:szCs w:val="24"/>
        </w:rPr>
        <w:t>compart</w:t>
      </w:r>
      <w:proofErr w:type="spellEnd"/>
      <w:r w:rsidRPr="001D20E5">
        <w:rPr>
          <w:rFonts w:ascii="Arial" w:hAnsi="Arial" w:cs="Times New Roman"/>
          <w:color w:val="935757"/>
          <w:sz w:val="24"/>
          <w:szCs w:val="24"/>
        </w:rPr>
        <w:t xml:space="preserve">. 44, et. 2, România prin intermediul magazinului online </w:t>
      </w:r>
      <w:proofErr w:type="spellStart"/>
      <w:r w:rsidRPr="001D20E5">
        <w:rPr>
          <w:rFonts w:ascii="Arial" w:hAnsi="Arial" w:cs="Times New Roman"/>
          <w:color w:val="935757"/>
          <w:sz w:val="24"/>
          <w:szCs w:val="24"/>
        </w:rPr>
        <w:t>www.florensfashion.</w:t>
      </w:r>
      <w:r w:rsidR="00BF17D6">
        <w:rPr>
          <w:rFonts w:ascii="Arial" w:hAnsi="Arial" w:cs="Times New Roman"/>
          <w:color w:val="935757"/>
          <w:sz w:val="24"/>
          <w:szCs w:val="24"/>
        </w:rPr>
        <w:t>ro</w:t>
      </w:r>
      <w:proofErr w:type="spellEnd"/>
      <w:r w:rsidRPr="001D20E5">
        <w:rPr>
          <w:rFonts w:ascii="Arial" w:hAnsi="Arial" w:cs="Times New Roman"/>
          <w:color w:val="935757"/>
          <w:sz w:val="24"/>
          <w:szCs w:val="24"/>
        </w:rPr>
        <w:t xml:space="preserve"> (denumit în continuare "Magazin Online") și definesc regulile și condiții pentru furnizarea de servicii gratuite prin mijloace electronice de către ANASTAFLOR SRL cu sediul în București, sector 6, B-dul Iuliu Maniu, nr. 7, corp. I, biroul nr. 2.11, </w:t>
      </w:r>
      <w:proofErr w:type="spellStart"/>
      <w:r w:rsidRPr="001D20E5">
        <w:rPr>
          <w:rFonts w:ascii="Arial" w:hAnsi="Arial" w:cs="Times New Roman"/>
          <w:color w:val="935757"/>
          <w:sz w:val="24"/>
          <w:szCs w:val="24"/>
        </w:rPr>
        <w:t>compart</w:t>
      </w:r>
      <w:proofErr w:type="spellEnd"/>
      <w:r w:rsidRPr="001D20E5">
        <w:rPr>
          <w:rFonts w:ascii="Arial" w:hAnsi="Arial" w:cs="Times New Roman"/>
          <w:color w:val="935757"/>
          <w:sz w:val="24"/>
          <w:szCs w:val="24"/>
        </w:rPr>
        <w:t>. 44, et. 2, România.</w:t>
      </w:r>
    </w:p>
    <w:p w14:paraId="41A8A92D" w14:textId="77777777" w:rsidR="001D20E5" w:rsidRPr="001D20E5" w:rsidRDefault="001D20E5" w:rsidP="001D20E5">
      <w:pPr>
        <w:rPr>
          <w:rFonts w:ascii="Arial" w:hAnsi="Arial" w:cs="Times New Roman"/>
          <w:color w:val="935757"/>
          <w:sz w:val="24"/>
          <w:szCs w:val="24"/>
        </w:rPr>
      </w:pPr>
      <w:r w:rsidRPr="001D20E5">
        <w:rPr>
          <w:rFonts w:ascii="Arial" w:hAnsi="Arial" w:cs="Times New Roman"/>
          <w:b/>
          <w:bCs/>
          <w:color w:val="935757"/>
          <w:sz w:val="24"/>
          <w:szCs w:val="24"/>
        </w:rPr>
        <w:t>Articolul 1 - Definiții</w:t>
      </w:r>
    </w:p>
    <w:p w14:paraId="7E6EF0BF"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1. Consumator - înseamnă o persoană fizică care efectuează o tranzacție legală cu un antreprenor care nu are legătură directă cu activitatea sau profesia sa de afaceri.</w:t>
      </w:r>
      <w:r w:rsidRPr="001D20E5">
        <w:rPr>
          <w:rFonts w:ascii="Arial" w:hAnsi="Arial" w:cs="Times New Roman"/>
          <w:color w:val="935757"/>
          <w:sz w:val="24"/>
          <w:szCs w:val="24"/>
        </w:rPr>
        <w:br/>
        <w:t>2. Contract de vânzare - înseamnă un contract de vânzare încheiat la distanță de către și între Client și Vânzător.</w:t>
      </w:r>
      <w:r w:rsidRPr="001D20E5">
        <w:rPr>
          <w:rFonts w:ascii="Arial" w:hAnsi="Arial" w:cs="Times New Roman"/>
          <w:color w:val="935757"/>
          <w:sz w:val="24"/>
          <w:szCs w:val="24"/>
        </w:rPr>
        <w:br/>
        <w:t>3. Client - înseamnă o persoană căreia, în conformitate cu Regulamentele și legile, pot fi furnizate servicii electronice sau cu care se poate încheia un contract de vânzare.</w:t>
      </w:r>
      <w:r w:rsidRPr="001D20E5">
        <w:rPr>
          <w:rFonts w:ascii="Arial" w:hAnsi="Arial" w:cs="Times New Roman"/>
          <w:color w:val="935757"/>
          <w:sz w:val="24"/>
          <w:szCs w:val="24"/>
        </w:rPr>
        <w:br/>
        <w:t>4. Livrare - înseamnă un act fizic de furnizare a Clientului de către Vânzător, prin intermediul Furnizorului, cu Produse specificate în comandă.</w:t>
      </w:r>
      <w:r w:rsidRPr="001D20E5">
        <w:rPr>
          <w:rFonts w:ascii="Arial" w:hAnsi="Arial" w:cs="Times New Roman"/>
          <w:color w:val="935757"/>
          <w:sz w:val="24"/>
          <w:szCs w:val="24"/>
        </w:rPr>
        <w:br/>
        <w:t>5. Mediu durabil - înseamnă material sau dispozitiv care permite Clientului sau Vânzătorului să stocheze informații care li se adresează personal, într-o manieră care să permită accesul la aceste informații pentru referințe viitoare pentru o perioadă de timp adecvată în scopul informațiilor și care să permită reproducerea neschimbată a informațiilor stocate.</w:t>
      </w:r>
      <w:r w:rsidRPr="001D20E5">
        <w:rPr>
          <w:rFonts w:ascii="Arial" w:hAnsi="Arial" w:cs="Times New Roman"/>
          <w:color w:val="935757"/>
          <w:sz w:val="24"/>
          <w:szCs w:val="24"/>
        </w:rPr>
        <w:br/>
        <w:t>6. Antreprenor - înseamnă orice persoană fizică, persoană juridică sau o unitate organizatorică care nu este o persoană juridică, care are capacitate juridică în virtutea legii, care își desfășoară activitatea în nume propriu sau își desfășoară profesia.</w:t>
      </w:r>
    </w:p>
    <w:p w14:paraId="0116C195"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7. Comandă - un document electronic ce intervine ca formă de comunicare între Vânzător si Cumpărător prin care Cumpărătorul transmite Vânzătorului, prin intermediul Site-ului intenția sa de a achiziționa Bunuri de pe Site.</w:t>
      </w:r>
    </w:p>
    <w:p w14:paraId="610D1DB6"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8. Bunuri - orice produs, inclusiv documentele menționate in Comandă, care urmează a fi furnizate de către Vânzător, Cumpărătorului ca urmare a Contractului încheiat.</w:t>
      </w:r>
    </w:p>
    <w:p w14:paraId="4F39ABE1" w14:textId="56AC9451"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 xml:space="preserve">9. Campanie - acțiunea de a expune in scop comercial, un număr finit de Bunuri având un stoc limitat și </w:t>
      </w:r>
      <w:proofErr w:type="spellStart"/>
      <w:r w:rsidRPr="001D20E5">
        <w:rPr>
          <w:rFonts w:ascii="Arial" w:hAnsi="Arial" w:cs="Times New Roman"/>
          <w:color w:val="935757"/>
          <w:sz w:val="24"/>
          <w:szCs w:val="24"/>
        </w:rPr>
        <w:t>predefinit</w:t>
      </w:r>
      <w:proofErr w:type="spellEnd"/>
      <w:r w:rsidRPr="001D20E5">
        <w:rPr>
          <w:rFonts w:ascii="Arial" w:hAnsi="Arial" w:cs="Times New Roman"/>
          <w:color w:val="935757"/>
          <w:sz w:val="24"/>
          <w:szCs w:val="24"/>
        </w:rPr>
        <w:t>, pentru o perioadă limitata de timp stabilită de către Vânzător .</w:t>
      </w:r>
      <w:r w:rsidRPr="001D20E5">
        <w:rPr>
          <w:rFonts w:ascii="Arial" w:hAnsi="Arial" w:cs="Times New Roman"/>
          <w:color w:val="935757"/>
          <w:sz w:val="24"/>
          <w:szCs w:val="24"/>
        </w:rPr>
        <w:br/>
        <w:t>10. Produs - înseamnă un produs prezentat de Vânzător pe site-ul web al magazinului care poate face obiectul Contractului de vânzare.</w:t>
      </w:r>
      <w:r w:rsidRPr="001D20E5">
        <w:rPr>
          <w:rFonts w:ascii="Arial" w:hAnsi="Arial" w:cs="Times New Roman"/>
          <w:color w:val="935757"/>
          <w:sz w:val="24"/>
          <w:szCs w:val="24"/>
        </w:rPr>
        <w:br/>
        <w:t>11. Înregistrare - înseamnă un act fizic făcut în modul prevăzut în regulamente, astfel cum este necesar pentru utilizare de către Client a tuturor funcționalităților magazinului online.</w:t>
      </w:r>
      <w:r w:rsidRPr="001D20E5">
        <w:rPr>
          <w:rFonts w:ascii="Arial" w:hAnsi="Arial" w:cs="Times New Roman"/>
          <w:color w:val="935757"/>
          <w:sz w:val="24"/>
          <w:szCs w:val="24"/>
        </w:rPr>
        <w:br/>
        <w:t>12. Reglementări - înseamnă aceste reglementări.</w:t>
      </w:r>
      <w:r w:rsidRPr="001D20E5">
        <w:rPr>
          <w:rFonts w:ascii="Arial" w:hAnsi="Arial" w:cs="Times New Roman"/>
          <w:color w:val="935757"/>
          <w:sz w:val="24"/>
          <w:szCs w:val="24"/>
        </w:rPr>
        <w:br/>
        <w:t xml:space="preserve">13. Vânzător - înseamnă ANASTAFLOR SRL cu sediul social în București, sector 6, B-dul Iuliu Maniu, nr. 7, corp. I, biroul nr. 2.11, </w:t>
      </w:r>
      <w:proofErr w:type="spellStart"/>
      <w:r w:rsidRPr="001D20E5">
        <w:rPr>
          <w:rFonts w:ascii="Arial" w:hAnsi="Arial" w:cs="Times New Roman"/>
          <w:color w:val="935757"/>
          <w:sz w:val="24"/>
          <w:szCs w:val="24"/>
        </w:rPr>
        <w:t>compart</w:t>
      </w:r>
      <w:proofErr w:type="spellEnd"/>
      <w:r w:rsidRPr="001D20E5">
        <w:rPr>
          <w:rFonts w:ascii="Arial" w:hAnsi="Arial" w:cs="Times New Roman"/>
          <w:color w:val="935757"/>
          <w:sz w:val="24"/>
          <w:szCs w:val="24"/>
        </w:rPr>
        <w:t>. 44, et. 2,, CUI/CIF 46403443, Reg. comerț. J40/12557/2022, cu capital social în valoare de 100 RON; e-mail: contact@florensfashion.</w:t>
      </w:r>
      <w:r w:rsidR="00B934E2">
        <w:rPr>
          <w:rFonts w:ascii="Arial" w:hAnsi="Arial" w:cs="Times New Roman"/>
          <w:color w:val="935757"/>
          <w:sz w:val="24"/>
          <w:szCs w:val="24"/>
        </w:rPr>
        <w:t>com</w:t>
      </w:r>
      <w:r w:rsidRPr="001D20E5">
        <w:rPr>
          <w:rFonts w:ascii="Arial" w:hAnsi="Arial" w:cs="Times New Roman"/>
          <w:color w:val="935757"/>
          <w:sz w:val="24"/>
          <w:szCs w:val="24"/>
        </w:rPr>
        <w:t> </w:t>
      </w:r>
      <w:r w:rsidRPr="001D20E5">
        <w:rPr>
          <w:rFonts w:ascii="Arial" w:hAnsi="Arial" w:cs="Times New Roman"/>
          <w:color w:val="935757"/>
          <w:sz w:val="24"/>
          <w:szCs w:val="24"/>
        </w:rPr>
        <w:br/>
        <w:t>14. Furnizor - înseamnă o companie cu care Vânzătorul cooperează la livrarea produselor:</w:t>
      </w:r>
      <w:r w:rsidRPr="001D20E5">
        <w:rPr>
          <w:rFonts w:ascii="Arial" w:hAnsi="Arial" w:cs="Times New Roman"/>
          <w:color w:val="935757"/>
          <w:sz w:val="24"/>
          <w:szCs w:val="24"/>
        </w:rPr>
        <w:br/>
        <w:t>- compania de curierat PACKETA;</w:t>
      </w:r>
    </w:p>
    <w:p w14:paraId="7283B718" w14:textId="322DDC4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lastRenderedPageBreak/>
        <w:t xml:space="preserve">15. Site-ul magazinului - înseamnă pagini web, sub care Vânzătorul rulează Magazinul online, care operează în domeniul </w:t>
      </w:r>
      <w:proofErr w:type="spellStart"/>
      <w:r w:rsidRPr="001D20E5">
        <w:rPr>
          <w:rFonts w:ascii="Arial" w:hAnsi="Arial" w:cs="Times New Roman"/>
          <w:color w:val="935757"/>
          <w:sz w:val="24"/>
          <w:szCs w:val="24"/>
        </w:rPr>
        <w:t>www.florensfashion.</w:t>
      </w:r>
      <w:r w:rsidR="00B934E2">
        <w:rPr>
          <w:rFonts w:ascii="Arial" w:hAnsi="Arial" w:cs="Times New Roman"/>
          <w:color w:val="935757"/>
          <w:sz w:val="24"/>
          <w:szCs w:val="24"/>
        </w:rPr>
        <w:t>ro</w:t>
      </w:r>
      <w:proofErr w:type="spellEnd"/>
      <w:r w:rsidRPr="001D20E5">
        <w:rPr>
          <w:rFonts w:ascii="Arial" w:hAnsi="Arial" w:cs="Times New Roman"/>
          <w:color w:val="935757"/>
          <w:sz w:val="24"/>
          <w:szCs w:val="24"/>
        </w:rPr>
        <w:t xml:space="preserve"> .</w:t>
      </w:r>
      <w:r w:rsidRPr="001D20E5">
        <w:rPr>
          <w:rFonts w:ascii="Arial" w:hAnsi="Arial" w:cs="Times New Roman"/>
          <w:color w:val="935757"/>
          <w:sz w:val="24"/>
          <w:szCs w:val="24"/>
        </w:rPr>
        <w:br/>
        <w:t>16. Zile lucrătoare - înseamnă zilele săptămânii de luni până vineri, cu excepția sărbătorilor legale.</w:t>
      </w:r>
    </w:p>
    <w:p w14:paraId="42140430"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17. Newsletter - mijloc de informare periodic, exclusiv electronic, respectiv posta electronica (e-mail, SMS) asupra Bunurilor și/sau a promoțiilor desfășurate de Vânzător într-o anumită perioadă, fără niciun angajament din partea Vânzătorului cu referire la informațiile conținute de acesta.</w:t>
      </w:r>
    </w:p>
    <w:p w14:paraId="14F171A4"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18. Tranzacție - încasarea sau rambursarea unei sume rezultata din vânzarea unui Bun de către ANASTAFLOR SRL, Cumpărătorului, prin utilizarea serviciilor procesatorului de carduri agreat de către Vânzător, indiferent de modalitatea de livrare.</w:t>
      </w:r>
    </w:p>
    <w:p w14:paraId="0DA17001" w14:textId="77777777" w:rsidR="001D20E5" w:rsidRPr="001D20E5" w:rsidRDefault="001D20E5" w:rsidP="001D20E5">
      <w:pPr>
        <w:rPr>
          <w:rFonts w:ascii="Arial" w:hAnsi="Arial" w:cs="Times New Roman"/>
          <w:color w:val="935757"/>
          <w:sz w:val="24"/>
          <w:szCs w:val="24"/>
        </w:rPr>
      </w:pPr>
      <w:r w:rsidRPr="001D20E5">
        <w:rPr>
          <w:rFonts w:ascii="Arial" w:hAnsi="Arial" w:cs="Times New Roman"/>
          <w:b/>
          <w:bCs/>
          <w:color w:val="935757"/>
          <w:sz w:val="24"/>
          <w:szCs w:val="24"/>
        </w:rPr>
        <w:t>Articolul 2 - Dispoziții generale și utilizarea magazinului online</w:t>
      </w:r>
      <w:r w:rsidRPr="001D20E5">
        <w:rPr>
          <w:rFonts w:ascii="Arial" w:hAnsi="Arial" w:cs="Times New Roman"/>
          <w:color w:val="935757"/>
          <w:sz w:val="24"/>
          <w:szCs w:val="24"/>
        </w:rPr>
        <w:br/>
        <w:t>1. Toate drepturile asupra magazinului online, inclusiv drepturile de autor, drepturile de proprietate intelectuală asupra numelui său, domeniu de internet, site-ul web al magazinului, precum și tiparele, formularele, logo-urile aparțin Vânzătorului și pot fi utilizate numai după cum se specifică în și în conformitate cu regulamentele.</w:t>
      </w:r>
      <w:r w:rsidRPr="001D20E5">
        <w:rPr>
          <w:rFonts w:ascii="Arial" w:hAnsi="Arial" w:cs="Times New Roman"/>
          <w:color w:val="935757"/>
          <w:sz w:val="24"/>
          <w:szCs w:val="24"/>
        </w:rPr>
        <w:br/>
        <w:t>2. Vânzătorul se străduiește să ofere acces la magazinul online pentru utilizatorii de internet prin toate browserele web populare, sistemele de operare, tipurile de computer și tipurile de conexiuni la Internet. Vânzătorul nu garantează și nu va fi responsabil pentru asigurarea faptului că fiecare variantă de configurare a echipamentelor electronice deținute de Utilizatorul de Internet va permite utilizarea Magazinului Online. </w:t>
      </w:r>
      <w:r w:rsidRPr="001D20E5">
        <w:rPr>
          <w:rFonts w:ascii="Arial" w:hAnsi="Arial" w:cs="Times New Roman"/>
          <w:color w:val="935757"/>
          <w:sz w:val="24"/>
          <w:szCs w:val="24"/>
        </w:rPr>
        <w:br/>
        <w:t>3. Pentru a plasa o comandă în magazinul online prin intermediul site-ului web al magazinului și pentru a profita de serviciile disponibile pe site-ul web al magazinului, clientul trebuie să aibă un cont de e-mail activ.</w:t>
      </w:r>
      <w:r w:rsidRPr="001D20E5">
        <w:rPr>
          <w:rFonts w:ascii="Arial" w:hAnsi="Arial" w:cs="Times New Roman"/>
          <w:color w:val="935757"/>
          <w:sz w:val="24"/>
          <w:szCs w:val="24"/>
        </w:rPr>
        <w:br/>
        <w:t>4. Clientului îi este interzis să introducă conținut ilegal și să utilizeze Magazinul online, site-ul web al magazinului sau serviciile gratuite furnizate de Vânzător într-o manieră contrară legii, bunelor practici sau a încălcării drepturilor personale ale terților.</w:t>
      </w:r>
      <w:r w:rsidRPr="001D20E5">
        <w:rPr>
          <w:rFonts w:ascii="Arial" w:hAnsi="Arial" w:cs="Times New Roman"/>
          <w:color w:val="935757"/>
          <w:sz w:val="24"/>
          <w:szCs w:val="24"/>
        </w:rPr>
        <w:br/>
        <w:t>5. Vânzătorul subliniază că natura publică a internetului și utilizarea serviciilor electronice pot fi asociate cu riscul obținerii și modificării datelor Clienților de către persoane neautorizate, prin urmare, Clientul ar trebui să utilizeze măsuri tehnice adecvate pentru a minimiza riscurile menționate mai sus. În special, ar trebui să utilizeze programe antivirus și programe care protejează identitatea utilizatorilor de internet. Vânzătorul nu va solicita Clientului să-i ofere acces la parola sub nicio formă.</w:t>
      </w:r>
    </w:p>
    <w:p w14:paraId="05529E86" w14:textId="77777777" w:rsidR="001D20E5" w:rsidRPr="001D20E5" w:rsidRDefault="001D20E5" w:rsidP="001D20E5">
      <w:pPr>
        <w:rPr>
          <w:rFonts w:ascii="Arial" w:hAnsi="Arial" w:cs="Times New Roman"/>
          <w:color w:val="935757"/>
          <w:sz w:val="24"/>
          <w:szCs w:val="24"/>
        </w:rPr>
      </w:pPr>
      <w:r w:rsidRPr="001D20E5">
        <w:rPr>
          <w:rFonts w:ascii="Arial" w:hAnsi="Arial" w:cs="Times New Roman"/>
          <w:b/>
          <w:bCs/>
          <w:color w:val="935757"/>
          <w:sz w:val="24"/>
          <w:szCs w:val="24"/>
        </w:rPr>
        <w:t>Articolul 3 - Documente contractuale</w:t>
      </w:r>
      <w:r w:rsidRPr="001D20E5">
        <w:rPr>
          <w:rFonts w:ascii="Arial" w:hAnsi="Arial" w:cs="Times New Roman"/>
          <w:color w:val="935757"/>
          <w:sz w:val="24"/>
          <w:szCs w:val="24"/>
        </w:rPr>
        <w:br/>
        <w:t>1. Prin înregistrarea unei Comenzi pe Site, Cumpărătorul este de acord cu forma de comunicare (telefonic sau e-mail) prin care Vânzătorul își derulează operațiunile comerciale.</w:t>
      </w:r>
    </w:p>
    <w:p w14:paraId="4D982B15"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2. Notificarea primita de către Cumpărător, după efectuarea Comenzii are rol de informare și nu reprezintă acceptarea Comenzii. Aceasta notificare se face electronic (e-mail) sau telefonic.</w:t>
      </w:r>
    </w:p>
    <w:p w14:paraId="61B9AB81"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3. Pentru motive justificate, Vânzătorul își rezerva dreptul de a modifica cantitatea Bunurilor și/sau Serviciilor din Comandă. Dacă modifică cantitatea de Bunuri și/sau Servicii din Comanda va anunță Cumpărătorul la adresa de e-mail sau la numărul de telefon puse la dispoziția Vânzătorului la efectuarea Comenzii și va returna suma achitată.</w:t>
      </w:r>
    </w:p>
    <w:p w14:paraId="2AF55CC4"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lastRenderedPageBreak/>
        <w:t>4. Contractul se consideră încheiat între Vânzător și Cumpărător în momentul primirii de către Cumpărător de la Vânzător, prin intermediul poștei electronice și/sau SMS a notificării de expediere a Comenzii.</w:t>
      </w:r>
    </w:p>
    <w:p w14:paraId="21F48A12" w14:textId="77777777" w:rsidR="001D20E5" w:rsidRPr="001D20E5" w:rsidRDefault="001D20E5" w:rsidP="001D20E5">
      <w:pPr>
        <w:rPr>
          <w:rFonts w:ascii="Arial" w:hAnsi="Arial" w:cs="Times New Roman"/>
          <w:color w:val="935757"/>
          <w:sz w:val="24"/>
          <w:szCs w:val="24"/>
        </w:rPr>
      </w:pPr>
      <w:r w:rsidRPr="001D20E5">
        <w:rPr>
          <w:rFonts w:ascii="Arial" w:hAnsi="Arial" w:cs="Times New Roman"/>
          <w:color w:val="935757"/>
          <w:sz w:val="24"/>
          <w:szCs w:val="24"/>
        </w:rPr>
        <w:t>6. Documentul si informațiile puse la dispoziție de către Vânzător pe Site vor sta la baza Contractului, în completarea acestuia fiind certificatul de garanție emis de către un furnizor al Vânzătorului pentru Bunurile achiziționate.</w:t>
      </w:r>
    </w:p>
    <w:p w14:paraId="3D61973A" w14:textId="77777777" w:rsidR="001D20E5" w:rsidRPr="001D20E5" w:rsidRDefault="001D20E5" w:rsidP="001D20E5">
      <w:pPr>
        <w:rPr>
          <w:rFonts w:ascii="Arial" w:hAnsi="Arial" w:cs="Times New Roman"/>
          <w:color w:val="935757"/>
          <w:sz w:val="24"/>
          <w:szCs w:val="24"/>
        </w:rPr>
      </w:pPr>
      <w:r w:rsidRPr="001D20E5">
        <w:rPr>
          <w:rFonts w:ascii="Arial" w:hAnsi="Arial" w:cs="Times New Roman"/>
          <w:b/>
          <w:bCs/>
          <w:color w:val="935757"/>
          <w:sz w:val="24"/>
          <w:szCs w:val="24"/>
        </w:rPr>
        <w:t>Articolul 4 - Plasarea și înregistrarea unei comenzi</w:t>
      </w:r>
      <w:r w:rsidRPr="001D20E5">
        <w:rPr>
          <w:rFonts w:ascii="Arial" w:hAnsi="Arial" w:cs="Times New Roman"/>
          <w:color w:val="935757"/>
          <w:sz w:val="24"/>
          <w:szCs w:val="24"/>
        </w:rPr>
        <w:br/>
        <w:t>1. Informațiile incluse pe site-ul magazinului nu constituie oferta Vânzătorului în sensul Codului civil, ci doar o invitație pentru clienți să depună oferte pentru încheierea Contractului de vânzare.</w:t>
      </w:r>
      <w:r w:rsidRPr="001D20E5">
        <w:rPr>
          <w:rFonts w:ascii="Arial" w:hAnsi="Arial" w:cs="Times New Roman"/>
          <w:color w:val="935757"/>
          <w:sz w:val="24"/>
          <w:szCs w:val="24"/>
        </w:rPr>
        <w:br/>
        <w:t>2. Clientul poate plasa comenzi în magazinul online prin intermediul site-ului web al magazinului, 24 de ore pe zi / 7 zile pe săptămână.</w:t>
      </w:r>
      <w:r w:rsidRPr="001D20E5">
        <w:rPr>
          <w:rFonts w:ascii="Arial" w:hAnsi="Arial" w:cs="Times New Roman"/>
          <w:color w:val="935757"/>
          <w:sz w:val="24"/>
          <w:szCs w:val="24"/>
        </w:rPr>
        <w:br/>
        <w:t>3. Clientul care plasează o comandă prin intermediul site-ului web al magazinului compilează comanda selectând produsele dorite și mărimea acestora. Produsele sunt adăugate la comandă selectând butonul „ADĂUGAȚI ÎN COȘ” sub un anumit Produs prezentat pe site-ul web al magazinului. După compilarea întregii comenzi  în "COȘ DE CUMPĂRĂTURI" se apasă butonul „MERGI LA CASĂ” pentru completarea formularului de comandă în vederea întocmirii facturii de achiziție. Tot în acest pas se poate utiliza și un cod de reducere transmis de către Vânzător. După completarea datelor se apasă butonul „CONTINUAȚI” și se selectează modul de livrare a comenzii. După selectarea modului de livrare se va adăuga la comandă costul livrării. Se apasă butonul "CONTINUAȚI" și se selectează modalitatea de plată a comenzii și se adaugă la comandă costul tipului de plată ales. Se apasă butonul „CONTINUAȚI” care conduce Cumpărătorul în etapa de verificare și confirmare a comenzii. Astfel, Clientul va plasa comanda prin trimiterea formularului de comandă către Vânzător, selectând pe site-ul magazinului butonul "FINALIZAȚI COMANDA" după ce au fost citite și acceptate prezentul Regulament cât și politica de confidențialitate. </w:t>
      </w:r>
    </w:p>
    <w:p w14:paraId="63F358DF"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4.De fiecare dată înainte de a trimite comanda Vânzătorului, Clientul este informat despre prețul total pentru Produsele selectate și Livrare, precum și despre orice costuri suplimentare pe care Clientul este obligat să le suporte în baza Contractului de Vânzare.</w:t>
      </w:r>
      <w:r w:rsidRPr="001D20E5">
        <w:rPr>
          <w:rFonts w:ascii="Arial" w:hAnsi="Arial" w:cs="Arial"/>
          <w:color w:val="935757"/>
          <w:sz w:val="24"/>
          <w:szCs w:val="24"/>
        </w:rPr>
        <w:br/>
        <w:t>5. Plasarea unei comenzi înseamnă o ofertă a Clientului către Vânzător pentru a încheia un Contract de vânzare a produselor care fac obiectul comenzii.</w:t>
      </w:r>
      <w:r w:rsidRPr="001D20E5">
        <w:rPr>
          <w:rFonts w:ascii="Arial" w:hAnsi="Arial" w:cs="Arial"/>
          <w:color w:val="935757"/>
          <w:sz w:val="24"/>
          <w:szCs w:val="24"/>
        </w:rPr>
        <w:br/>
        <w:t>6. După plasarea comenzii, Vânzătorul va trimite o confirmare de înregistrare a comenzii la adresa de e-mail furnizată de Client.</w:t>
      </w:r>
      <w:r w:rsidRPr="001D20E5">
        <w:rPr>
          <w:rFonts w:ascii="Arial" w:hAnsi="Arial" w:cs="Arial"/>
          <w:color w:val="935757"/>
          <w:sz w:val="24"/>
          <w:szCs w:val="24"/>
        </w:rPr>
        <w:br/>
        <w:t>7.După plasarea comenzii nu se pot adăuga sau modifica produsele din aceasta.</w:t>
      </w:r>
      <w:r w:rsidRPr="001D20E5">
        <w:rPr>
          <w:rFonts w:ascii="Arial" w:hAnsi="Arial" w:cs="Arial"/>
          <w:color w:val="935757"/>
          <w:sz w:val="24"/>
          <w:szCs w:val="24"/>
        </w:rPr>
        <w:br/>
        <w:t>8. După confirmarea înregistrării comenzii, Vânzătorul va trimite informații cu privire la acceptarea comenzii pentru executare la adresa de e-mail furnizată de Client. Informațiile despre acceptarea executării comenzii constituie o declarație a Vânzătorului despre acceptarea ofertei menționată la articolul 4.5 de mai sus și, la primirea acesteia de către Client, se încheie Contractul de vânzare.</w:t>
      </w:r>
      <w:r w:rsidRPr="001D20E5">
        <w:rPr>
          <w:rFonts w:ascii="Arial" w:hAnsi="Arial" w:cs="Arial"/>
          <w:color w:val="935757"/>
          <w:sz w:val="24"/>
          <w:szCs w:val="24"/>
        </w:rPr>
        <w:br/>
        <w:t>9. După primirea comenzii, Vânzătorul își asumă dreptul să verifice calitatea produselor comandate și stocul din depozit. În timpul procesării comenzii se verifică stocul și calitatea produselor. În cazul în care se constată că unul sau mai multe produse nu pot fi livrate, Vânzătorul își asumă dreptul de a anunța Clientul în termen de 3 zile lucrătoare de imposibilitatea livrării parțiale sau integrale a comenzii înregistrate.</w:t>
      </w:r>
      <w:r w:rsidRPr="001D20E5">
        <w:rPr>
          <w:rFonts w:ascii="Arial" w:hAnsi="Arial" w:cs="Arial"/>
          <w:color w:val="935757"/>
          <w:sz w:val="24"/>
          <w:szCs w:val="24"/>
        </w:rPr>
        <w:br/>
        <w:t xml:space="preserve">10. După încheierea Contractului de vânzare, Vânzătorul confirmă Clientului termenii și condițiile acestuia, trimițându-i pe un suport durabil la adresa de e-mail a Clientului </w:t>
      </w:r>
      <w:r w:rsidRPr="001D20E5">
        <w:rPr>
          <w:rFonts w:ascii="Arial" w:hAnsi="Arial" w:cs="Arial"/>
          <w:color w:val="935757"/>
          <w:sz w:val="24"/>
          <w:szCs w:val="24"/>
        </w:rPr>
        <w:lastRenderedPageBreak/>
        <w:t>sau în scris la adresa furnizată de Client la înregistrare sau în timpul plasării comenzii.</w:t>
      </w:r>
    </w:p>
    <w:p w14:paraId="09A543D3"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11. În cazul plăților online Vânzătorul nu este/nu poate fi făcut responsabil pentru niciun alt cost suplimentar suportat de Cumpărător, incluzând, dar </w:t>
      </w:r>
      <w:proofErr w:type="spellStart"/>
      <w:r w:rsidRPr="001D20E5">
        <w:rPr>
          <w:rFonts w:ascii="Arial" w:hAnsi="Arial" w:cs="Arial"/>
          <w:color w:val="935757"/>
          <w:sz w:val="24"/>
          <w:szCs w:val="24"/>
        </w:rPr>
        <w:t>nelimitându-se</w:t>
      </w:r>
      <w:proofErr w:type="spellEnd"/>
      <w:r w:rsidRPr="001D20E5">
        <w:rPr>
          <w:rFonts w:ascii="Arial" w:hAnsi="Arial" w:cs="Arial"/>
          <w:color w:val="935757"/>
          <w:sz w:val="24"/>
          <w:szCs w:val="24"/>
        </w:rPr>
        <w:t xml:space="preserve"> la comisioane de conversie valutara aplicate de către banca emitenta a cardului acestuia, in cazul in care moneda de emitere a acestuia diferă de RON. Responsabilitatea pentru aceasta acțiune o poarta numai Cumpărătorul.</w:t>
      </w:r>
    </w:p>
    <w:p w14:paraId="24279CD8"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12. Toate informațiile folosite pentru descrierea Bunurilor disponibile pe Site (imagini statice / dinamice / prezentări multimedia / </w:t>
      </w:r>
      <w:proofErr w:type="spellStart"/>
      <w:r w:rsidRPr="001D20E5">
        <w:rPr>
          <w:rFonts w:ascii="Arial" w:hAnsi="Arial" w:cs="Arial"/>
          <w:color w:val="935757"/>
          <w:sz w:val="24"/>
          <w:szCs w:val="24"/>
        </w:rPr>
        <w:t>etc</w:t>
      </w:r>
      <w:proofErr w:type="spellEnd"/>
      <w:r w:rsidRPr="001D20E5">
        <w:rPr>
          <w:rFonts w:ascii="Arial" w:hAnsi="Arial" w:cs="Arial"/>
          <w:color w:val="935757"/>
          <w:sz w:val="24"/>
          <w:szCs w:val="24"/>
        </w:rPr>
        <w:t>.) nu reprezintă o obligație contractuala din partea Vânzătorului, acestea fiind utilizate exclusiv cu titlu de prezentare.</w:t>
      </w:r>
    </w:p>
    <w:p w14:paraId="1EB8BDDF"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13. După 14 (paisprezece) zile de la achiziționarea unui Bun, Cumpărătorului i se va solicita înscrierea unui Review legat de Bunul achiziționat. Solicitarea va fi transmisa către adresa de email înscrisa de Cumpărător in Cont. In acest fel, Cumpărătorul contribuie la informarea altor posibili Utilizatori/ Clienți/ Cumpărători de pe Site si se implica activ in dezvoltarea de noi Servicii si in detalierea cat mai completa a caracteristicilor Bunurilor.</w:t>
      </w:r>
    </w:p>
    <w:p w14:paraId="3058DEB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14. Prin finalizarea Comenzii Cumpărătorul consimte ca toate datele furnizate de acesta, necesare procesului de cumpărare, sunt corecte, complete si adevărate la data plasării Comenzii.</w:t>
      </w:r>
    </w:p>
    <w:p w14:paraId="5C64EFFD"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15. Prin finalizarea Comenzii, Cumpărătorul consimte ca Vânzătorul poate sa </w:t>
      </w:r>
      <w:proofErr w:type="spellStart"/>
      <w:r w:rsidRPr="001D20E5">
        <w:rPr>
          <w:rFonts w:ascii="Arial" w:hAnsi="Arial" w:cs="Arial"/>
          <w:color w:val="935757"/>
          <w:sz w:val="24"/>
          <w:szCs w:val="24"/>
        </w:rPr>
        <w:t>il</w:t>
      </w:r>
      <w:proofErr w:type="spellEnd"/>
      <w:r w:rsidRPr="001D20E5">
        <w:rPr>
          <w:rFonts w:ascii="Arial" w:hAnsi="Arial" w:cs="Arial"/>
          <w:color w:val="935757"/>
          <w:sz w:val="24"/>
          <w:szCs w:val="24"/>
        </w:rPr>
        <w:t xml:space="preserve"> contacteze, prin orice mijloc disponibil / agreat de Vânzător, in orice situație in care este necesara contactarea Cumpărătorului.</w:t>
      </w:r>
    </w:p>
    <w:p w14:paraId="2757B120"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16. Vânzătorul poate anula Comanda efectuata de către Cumpărător, in urma unei notificări prealabile adresate Cumpărătorului, fără nicio obligație ulterioara a vreunei părți fata de cealaltă sau fără ca vreo parte sa poată să pretindă celeilalte daune-interese in următoarele cazuri: </w:t>
      </w:r>
    </w:p>
    <w:p w14:paraId="6A32E7E6"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neacceptarea de către banca emitenta a cardului Cumpărătorului, a tranzacției, in cazul plății online;</w:t>
      </w:r>
    </w:p>
    <w:p w14:paraId="3DF74323"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invalidarea tranzacției de către procesatorul de carduri agreat de ANSTAFLOR SRL, in cazul plății online;</w:t>
      </w:r>
    </w:p>
    <w:p w14:paraId="51D774B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datele furnizate de către Client/Cumpărător, pe Site sunt incomplete si/sau incorecte;</w:t>
      </w:r>
    </w:p>
    <w:p w14:paraId="51A5C355"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17. Cumpărătorul are dreptul sa se retragă din Contract, respectiv sa returneze un Bun sau sa renunțe la un Serviciu, în termen de 14 zile calendaristice, fără invocarea niciunui motiv si fără a suporta alte costuri decât cele de livrare.</w:t>
      </w:r>
    </w:p>
    <w:p w14:paraId="5F4383D2"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18. Astfel, potrivit OUG nr 34/2014, perioada de returnare a unui Bun sau renunțare la un Serviciu expiră în termen de 14 zile de la:</w:t>
      </w:r>
    </w:p>
    <w:p w14:paraId="3C24F75D"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ziua în care Cumpărătorul intră în posesia fizică a ultimului Bun - în cazul în care Cumpărătorul comandă printr-o singură comandă produse multiple care vor fi livrate separat;</w:t>
      </w:r>
    </w:p>
    <w:p w14:paraId="71329016"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ziua în care Cumpărătorul intră în posesia fizică a ultimului Bun sau a ultimei piese - în cazul livrării unui produs care constă din mai multe loturi sau piese.</w:t>
      </w:r>
    </w:p>
    <w:p w14:paraId="3BCE8C03"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19. Disponibilitatea unui Bun va fi </w:t>
      </w:r>
      <w:proofErr w:type="spellStart"/>
      <w:r w:rsidRPr="001D20E5">
        <w:rPr>
          <w:rFonts w:ascii="Arial" w:hAnsi="Arial" w:cs="Arial"/>
          <w:color w:val="935757"/>
          <w:sz w:val="24"/>
          <w:szCs w:val="24"/>
        </w:rPr>
        <w:t>afisata</w:t>
      </w:r>
      <w:proofErr w:type="spellEnd"/>
      <w:r w:rsidRPr="001D20E5">
        <w:rPr>
          <w:rFonts w:ascii="Arial" w:hAnsi="Arial" w:cs="Arial"/>
          <w:color w:val="935757"/>
          <w:sz w:val="24"/>
          <w:szCs w:val="24"/>
        </w:rPr>
        <w:t xml:space="preserve"> in Site dupa cum </w:t>
      </w:r>
      <w:proofErr w:type="spellStart"/>
      <w:r w:rsidRPr="001D20E5">
        <w:rPr>
          <w:rFonts w:ascii="Arial" w:hAnsi="Arial" w:cs="Arial"/>
          <w:color w:val="935757"/>
          <w:sz w:val="24"/>
          <w:szCs w:val="24"/>
        </w:rPr>
        <w:t>urmeaza</w:t>
      </w:r>
      <w:proofErr w:type="spellEnd"/>
      <w:r w:rsidRPr="001D20E5">
        <w:rPr>
          <w:rFonts w:ascii="Arial" w:hAnsi="Arial" w:cs="Arial"/>
          <w:color w:val="935757"/>
          <w:sz w:val="24"/>
          <w:szCs w:val="24"/>
        </w:rPr>
        <w:t>:</w:t>
      </w:r>
    </w:p>
    <w:p w14:paraId="7DDE17D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"in stoc" - avem cel puțin 1 bucată in stoc;</w:t>
      </w:r>
    </w:p>
    <w:p w14:paraId="4C45A19E"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"stoc epuizat" - Bunul nu mai este disponibil in stocul Vânzătorului.</w:t>
      </w:r>
    </w:p>
    <w:p w14:paraId="265616D2"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5 - Plăți</w:t>
      </w:r>
      <w:r w:rsidRPr="001D20E5">
        <w:rPr>
          <w:rFonts w:ascii="Arial" w:hAnsi="Arial" w:cs="Arial"/>
          <w:color w:val="935757"/>
          <w:sz w:val="24"/>
          <w:szCs w:val="24"/>
        </w:rPr>
        <w:br/>
        <w:t xml:space="preserve">1. Prețurile de pe site-ul magazinului prezentate lângă un produs sunt prețuri brute și nu includ informații cu privire la costurile de livrare și orice alte costuri pe care Clientul va fi obligat să le plătească în baza Contractului de vânzare, despre care Clientul va fi informat atunci când selectează metoda de livrare la plasarea unei </w:t>
      </w:r>
      <w:r w:rsidRPr="001D20E5">
        <w:rPr>
          <w:rFonts w:ascii="Arial" w:hAnsi="Arial" w:cs="Arial"/>
          <w:color w:val="935757"/>
          <w:sz w:val="24"/>
          <w:szCs w:val="24"/>
        </w:rPr>
        <w:lastRenderedPageBreak/>
        <w:t>comenzi.</w:t>
      </w:r>
      <w:r w:rsidRPr="001D20E5">
        <w:rPr>
          <w:rFonts w:ascii="Arial" w:hAnsi="Arial" w:cs="Arial"/>
          <w:color w:val="935757"/>
          <w:sz w:val="24"/>
          <w:szCs w:val="24"/>
        </w:rPr>
        <w:br/>
        <w:t>2. Clientul poate alege următoarele forme de plată pentru produsele comandate:</w:t>
      </w:r>
    </w:p>
    <w:p w14:paraId="4FB649C2"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a) Ramburs la curier în numerar;</w:t>
      </w:r>
    </w:p>
    <w:p w14:paraId="1F387EA8"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b) Card bancar on-line;</w:t>
      </w:r>
    </w:p>
    <w:p w14:paraId="555FAB14"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c) Transfer bancar cu ordin de plată.</w:t>
      </w:r>
    </w:p>
    <w:p w14:paraId="5232F302"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3. În cazul în care o comandă achitată cu cardul nu se poate onora integral sau parțial din cauza unor condiții tehnice sau de calitate, sau este anulată de Client, returnarea banilor către client se face în maxim 14 zile.</w:t>
      </w:r>
    </w:p>
    <w:p w14:paraId="07A17E4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4. Toate tarifele aferente Bunurilor prezentate pe Site sunt exprimate in lei (RON) si NU conțin T.V.A. societatea ANASTAFLOR SRL nefiind plătitoare de T.V.A..</w:t>
      </w:r>
    </w:p>
    <w:p w14:paraId="59762882"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5. Prețul, modalitatea de plată și termenul de plată sunt specificate în fiecare Comandă. Vânzătorul va emite către Cumpărător o factură pentru Bunurile si Serviciile livrate, obligația Cumpărătorului fiind să furnizeze toate informațiile necesare emiterii facturii conform cu legislația in vigoare.</w:t>
      </w:r>
    </w:p>
    <w:p w14:paraId="24FCDE5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6. Vânzătorul va transmite Cumpărătorului factura aferenta Comenzii ce conține Bunuri vândute de ANASTAFLOR SRL, precum și pentru orice alte plăți aferente Comenzii, exclusiv in format electronic, prin posta electronica, la adresa de e-mail menționată de Cumpărător în Comandă.</w:t>
      </w:r>
    </w:p>
    <w:p w14:paraId="13EA84A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7. Pentru o corectă comunicare a facturii aferente Comenzii, Cumpărătorului ii revin obligațiile de a-si actualiza ori de </w:t>
      </w:r>
      <w:proofErr w:type="spellStart"/>
      <w:r w:rsidRPr="001D20E5">
        <w:rPr>
          <w:rFonts w:ascii="Arial" w:hAnsi="Arial" w:cs="Arial"/>
          <w:color w:val="935757"/>
          <w:sz w:val="24"/>
          <w:szCs w:val="24"/>
        </w:rPr>
        <w:t>cate</w:t>
      </w:r>
      <w:proofErr w:type="spellEnd"/>
      <w:r w:rsidRPr="001D20E5">
        <w:rPr>
          <w:rFonts w:ascii="Arial" w:hAnsi="Arial" w:cs="Arial"/>
          <w:color w:val="935757"/>
          <w:sz w:val="24"/>
          <w:szCs w:val="24"/>
        </w:rPr>
        <w:t xml:space="preserve"> ori este cazul datele  din comandă.</w:t>
      </w:r>
    </w:p>
    <w:p w14:paraId="26EFB45D"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8. Prin aceasta modalitate de comunicare Cumpărătorul, va deține o evidenta a facturilor emise de ANASTAFLOR SRL, putându-le salva si arhiva la rândul sau in orice moment si in orice modalitate pe care o dorește.</w:t>
      </w:r>
    </w:p>
    <w:p w14:paraId="54E72861"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9. Datele cardului de plata ale Clientului/ Utilizatorului/ Cumpărătorului nu vor fi accesibile pentru ASTAFLOR SRL si nici nu vor fi stocate de către de ASTAFLOR SRL sau de către procesatorul de plăți integrat in Site, ci doar de către instituția de autorizare a Tranzacției sau o alta entitatea autorizata sa presteze servicii de stocare date de identificare a cardului, despre a cărei identitate Clientul/ Utilizatorul/ Cumpărătorul va fi informat, anterior introducerii datelor..</w:t>
      </w:r>
    </w:p>
    <w:p w14:paraId="4304EDDA"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10. Pentru motive de securitate a Tranzacțiilor Clientul/ Utilizatorul/ Cumpărătorul este sfătuit să nu rămână logat pe Site și să nu seteze opțiunea de logare automata pe dispozitivele mobile. Divulgarea parolei de acces în cont nu este permisă și se recomandă folosirea unei parole cu caracter puternic de securitate (de ex.: sa conțină cel puțin opt caractere, incluzând litere mari, litere mici, cifre si caractere speciale).</w:t>
      </w:r>
    </w:p>
    <w:p w14:paraId="2F258B27"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6 - Livrarea</w:t>
      </w:r>
      <w:r w:rsidRPr="001D20E5">
        <w:rPr>
          <w:rFonts w:ascii="Arial" w:hAnsi="Arial" w:cs="Arial"/>
          <w:color w:val="935757"/>
          <w:sz w:val="24"/>
          <w:szCs w:val="24"/>
        </w:rPr>
        <w:br/>
        <w:t>1. Vânzătorul execută livrarea pe teritoriul României.</w:t>
      </w:r>
      <w:r w:rsidRPr="001D20E5">
        <w:rPr>
          <w:rFonts w:ascii="Arial" w:hAnsi="Arial" w:cs="Arial"/>
          <w:color w:val="935757"/>
          <w:sz w:val="24"/>
          <w:szCs w:val="24"/>
        </w:rPr>
        <w:br/>
        <w:t>2. Vânzătorul va livra Produsele care fac obiectul Contractului fără defecte.</w:t>
      </w:r>
      <w:r w:rsidRPr="001D20E5">
        <w:rPr>
          <w:rFonts w:ascii="Arial" w:hAnsi="Arial" w:cs="Arial"/>
          <w:color w:val="935757"/>
          <w:sz w:val="24"/>
          <w:szCs w:val="24"/>
        </w:rPr>
        <w:br/>
        <w:t>3. Vânzătorul va publica pe site-ul web al magazinului informații despre numărul de zile lucrătoare necesare pentru a executa livrarea și a îndeplini comanda.</w:t>
      </w:r>
      <w:r w:rsidRPr="001D20E5">
        <w:rPr>
          <w:rFonts w:ascii="Arial" w:hAnsi="Arial" w:cs="Arial"/>
          <w:color w:val="935757"/>
          <w:sz w:val="24"/>
          <w:szCs w:val="24"/>
        </w:rPr>
        <w:br/>
        <w:t>4. Termenul limită pentru livrarea și executarea comenzii specificate pe site-ul web al magazinului se calculează în zilele lucrătoare, în conformitate cu articolul 5.2.</w:t>
      </w:r>
      <w:r w:rsidRPr="001D20E5">
        <w:rPr>
          <w:rFonts w:ascii="Arial" w:hAnsi="Arial" w:cs="Arial"/>
          <w:color w:val="935757"/>
          <w:sz w:val="24"/>
          <w:szCs w:val="24"/>
        </w:rPr>
        <w:br/>
        <w:t>5. Termenul limită pentru livrare și execuția comenzii specificate pe site-ul web al magazinului se calculează în zilele lucrătoare începând cu ziua încheierii contractului de vânzare în cazul în care clientul selectează opțiunea de plată "numerar la livrare".</w:t>
      </w:r>
      <w:r w:rsidRPr="001D20E5">
        <w:rPr>
          <w:rFonts w:ascii="Arial" w:hAnsi="Arial" w:cs="Arial"/>
          <w:color w:val="935757"/>
          <w:sz w:val="24"/>
          <w:szCs w:val="24"/>
        </w:rPr>
        <w:br/>
        <w:t>6. Produsele comandate vor fi livrate Clientului prin intermediul Furnizorului, la adresa indicată în formularul de comandă.</w:t>
      </w:r>
      <w:r w:rsidRPr="001D20E5">
        <w:rPr>
          <w:rFonts w:ascii="Arial" w:hAnsi="Arial" w:cs="Arial"/>
          <w:color w:val="935757"/>
          <w:sz w:val="24"/>
          <w:szCs w:val="24"/>
        </w:rPr>
        <w:br/>
        <w:t>7. În ziua expedierii Produselor către Client, Vânzătorul va confirma expedierea prin e-mail către Client.</w:t>
      </w:r>
      <w:r w:rsidRPr="001D20E5">
        <w:rPr>
          <w:rFonts w:ascii="Arial" w:hAnsi="Arial" w:cs="Arial"/>
          <w:color w:val="935757"/>
          <w:sz w:val="24"/>
          <w:szCs w:val="24"/>
        </w:rPr>
        <w:br/>
        <w:t xml:space="preserve">8. Clientul va examina Produsul (produsele) livrat (e) în timp și modul obișnuit pentru expedieri de acest tip în prezența angajatului Furnizorului. În cazul descoperirii unei </w:t>
      </w:r>
      <w:r w:rsidRPr="001D20E5">
        <w:rPr>
          <w:rFonts w:ascii="Arial" w:hAnsi="Arial" w:cs="Arial"/>
          <w:color w:val="935757"/>
          <w:sz w:val="24"/>
          <w:szCs w:val="24"/>
        </w:rPr>
        <w:lastRenderedPageBreak/>
        <w:t>deficiențe sau daune legate de expediere, Clientul va avea dreptul să solicite angajaților Furnizorului să întocmească un raport relevant.</w:t>
      </w:r>
      <w:r w:rsidRPr="001D20E5">
        <w:rPr>
          <w:rFonts w:ascii="Arial" w:hAnsi="Arial" w:cs="Arial"/>
          <w:color w:val="935757"/>
          <w:sz w:val="24"/>
          <w:szCs w:val="24"/>
        </w:rPr>
        <w:br/>
        <w:t>9. În cazul absenței Clientului la adresa specificată de Client la plasarea comenzii ca adresă a Livrării, angajatul Furnizorului lasă o notă de aviz sau încearcă să contacteze Clientul prin telefon pentru a conveni un moment în care Clientul va fi prezent. În cazul în care Produsul (produsele) comandat (e) este/sunt returnate către Magazinul online de către furnizor, Vânzătorul va contacta Clientul prin e-mail sau telefon pentru a conveni de comun acord timpul și costul re-livrării.</w:t>
      </w:r>
      <w:r w:rsidRPr="001D20E5">
        <w:rPr>
          <w:rFonts w:ascii="Arial" w:hAnsi="Arial" w:cs="Arial"/>
          <w:color w:val="935757"/>
          <w:sz w:val="24"/>
          <w:szCs w:val="24"/>
        </w:rPr>
        <w:br/>
        <w:t>10. Produsele se vor livra în ordinea înregistrării comenzilor, în limita stocului disponibil.</w:t>
      </w:r>
    </w:p>
    <w:p w14:paraId="4E583188"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11. Vânzătorul va asigura ambalarea corespunzătoare a Bunurilor si va asigura transmiterea documentelor </w:t>
      </w:r>
      <w:proofErr w:type="spellStart"/>
      <w:r w:rsidRPr="001D20E5">
        <w:rPr>
          <w:rFonts w:ascii="Arial" w:hAnsi="Arial" w:cs="Arial"/>
          <w:color w:val="935757"/>
          <w:sz w:val="24"/>
          <w:szCs w:val="24"/>
        </w:rPr>
        <w:t>insoțitoare</w:t>
      </w:r>
      <w:proofErr w:type="spellEnd"/>
      <w:r w:rsidRPr="001D20E5">
        <w:rPr>
          <w:rFonts w:ascii="Arial" w:hAnsi="Arial" w:cs="Arial"/>
          <w:color w:val="935757"/>
          <w:sz w:val="24"/>
          <w:szCs w:val="24"/>
        </w:rPr>
        <w:t>.</w:t>
      </w:r>
    </w:p>
    <w:p w14:paraId="28710A7F"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7 - Garanție implicită</w:t>
      </w:r>
      <w:r w:rsidRPr="001D20E5">
        <w:rPr>
          <w:rFonts w:ascii="Arial" w:hAnsi="Arial" w:cs="Arial"/>
          <w:color w:val="935757"/>
          <w:sz w:val="24"/>
          <w:szCs w:val="24"/>
        </w:rPr>
        <w:br/>
        <w:t>1. Toate Bunurile comercializate de către ANASTAFLOR SRL, beneficiază de condiții de garanție conforme legislației in vigoare si politicilor comerciale ale producătorilor. </w:t>
      </w:r>
    </w:p>
    <w:p w14:paraId="13AC66AF"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2. Bunurile sunt noi, in ambalajele originale si provin din surse autorizate de fiecare producător in parte.</w:t>
      </w:r>
    </w:p>
    <w:p w14:paraId="57EBF20F"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3. In cazul Bunurilor vândute si livrate de ANASTAFLOR SRL, certificatele de garanție sunt emise direct de producător.</w:t>
      </w:r>
    </w:p>
    <w:p w14:paraId="11B202EB"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4. Prezentul contract este supus legii române. Eventualele litigii apărute intre Vânzător si Utilizatori / Cumpărători se vor rezolva pe cale amiabila sau, în cazul în care aceasta nu va fi posibila, litigiile vor fi soluționate de instanțele judecătorești române competente din Municipiul București.</w:t>
      </w:r>
    </w:p>
    <w:p w14:paraId="7526A033"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8 - Reclamații</w:t>
      </w:r>
      <w:r w:rsidRPr="001D20E5">
        <w:rPr>
          <w:rFonts w:ascii="Arial" w:hAnsi="Arial" w:cs="Arial"/>
          <w:color w:val="935757"/>
          <w:sz w:val="24"/>
          <w:szCs w:val="24"/>
        </w:rPr>
        <w:br/>
        <w:t>1. Orice reclamații referitoare la Produsul (produsele) sau executarea Contractului de vânzare pot fi depuse de Client sub orice formă. Cea mai bună modalitate de a face reclamații este să scrieți un mesaj în formularul de contact electronic.</w:t>
      </w:r>
      <w:r w:rsidRPr="001D20E5">
        <w:rPr>
          <w:rFonts w:ascii="Arial" w:hAnsi="Arial" w:cs="Arial"/>
          <w:color w:val="935757"/>
          <w:sz w:val="24"/>
          <w:szCs w:val="24"/>
        </w:rPr>
        <w:br/>
        <w:t>2. Vânzătorul își exprimă în termen de 14 zile de la data solicitării conținând reclamația cu privire la reclamație cu privire la Produsul (produsele) sau executarea Contractului de Vânzare depus de Client.</w:t>
      </w:r>
      <w:r w:rsidRPr="001D20E5">
        <w:rPr>
          <w:rFonts w:ascii="Arial" w:hAnsi="Arial" w:cs="Arial"/>
          <w:color w:val="935757"/>
          <w:sz w:val="24"/>
          <w:szCs w:val="24"/>
        </w:rPr>
        <w:br/>
        <w:t>3. În reclamație, Clientul va include o descriere a problemei. Vânzătorul trebuie să examineze imediat reclamația și să răspundă Clientului, în termen de cel mult 14 zile lucrătoare.</w:t>
      </w:r>
      <w:r w:rsidRPr="001D20E5">
        <w:rPr>
          <w:rFonts w:ascii="Arial" w:hAnsi="Arial" w:cs="Arial"/>
          <w:color w:val="935757"/>
          <w:sz w:val="24"/>
          <w:szCs w:val="24"/>
        </w:rPr>
        <w:br/>
        <w:t>4. Clientul poate utiliza formularul de reclamație furnizat de Vânzător: "Formular de contact".</w:t>
      </w:r>
    </w:p>
    <w:p w14:paraId="65DCB285"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9 - Informații privitoare la returnarea produselor</w:t>
      </w:r>
      <w:r w:rsidRPr="001D20E5">
        <w:rPr>
          <w:rFonts w:ascii="Arial" w:hAnsi="Arial" w:cs="Arial"/>
          <w:color w:val="935757"/>
          <w:sz w:val="24"/>
          <w:szCs w:val="24"/>
        </w:rPr>
        <w:br/>
        <w:t xml:space="preserve">1.Conform legislației în vigoare, Cumpărătorul poate returna Produsele Vânzătorului în termen de 14 zile calendaristice de la primirea produselor, fără a fi nevoit să justifice decizia de retragere </w:t>
      </w:r>
      <w:proofErr w:type="spellStart"/>
      <w:r w:rsidRPr="001D20E5">
        <w:rPr>
          <w:rFonts w:ascii="Arial" w:hAnsi="Arial" w:cs="Arial"/>
          <w:color w:val="935757"/>
          <w:sz w:val="24"/>
          <w:szCs w:val="24"/>
        </w:rPr>
        <w:t>şi</w:t>
      </w:r>
      <w:proofErr w:type="spellEnd"/>
      <w:r w:rsidRPr="001D20E5">
        <w:rPr>
          <w:rFonts w:ascii="Arial" w:hAnsi="Arial" w:cs="Arial"/>
          <w:color w:val="935757"/>
          <w:sz w:val="24"/>
          <w:szCs w:val="24"/>
        </w:rPr>
        <w:t xml:space="preserve"> fără a suporta alte costuri decât cele prevăzute la </w:t>
      </w:r>
      <w:proofErr w:type="spellStart"/>
      <w:r w:rsidRPr="001D20E5">
        <w:rPr>
          <w:rFonts w:ascii="Arial" w:hAnsi="Arial" w:cs="Arial"/>
          <w:color w:val="935757"/>
          <w:sz w:val="24"/>
          <w:szCs w:val="24"/>
        </w:rPr>
        <w:t>art</w:t>
      </w:r>
      <w:proofErr w:type="spellEnd"/>
      <w:r w:rsidRPr="001D20E5">
        <w:rPr>
          <w:rFonts w:ascii="Arial" w:hAnsi="Arial" w:cs="Arial"/>
          <w:color w:val="935757"/>
          <w:sz w:val="24"/>
          <w:szCs w:val="24"/>
        </w:rPr>
        <w:t xml:space="preserve">. 13 alin. (3) </w:t>
      </w:r>
      <w:proofErr w:type="spellStart"/>
      <w:r w:rsidRPr="001D20E5">
        <w:rPr>
          <w:rFonts w:ascii="Arial" w:hAnsi="Arial" w:cs="Arial"/>
          <w:color w:val="935757"/>
          <w:sz w:val="24"/>
          <w:szCs w:val="24"/>
        </w:rPr>
        <w:t>şi</w:t>
      </w:r>
      <w:proofErr w:type="spellEnd"/>
      <w:r w:rsidRPr="001D20E5">
        <w:rPr>
          <w:rFonts w:ascii="Arial" w:hAnsi="Arial" w:cs="Arial"/>
          <w:color w:val="935757"/>
          <w:sz w:val="24"/>
          <w:szCs w:val="24"/>
        </w:rPr>
        <w:t xml:space="preserve"> la </w:t>
      </w:r>
      <w:proofErr w:type="spellStart"/>
      <w:r w:rsidRPr="001D20E5">
        <w:rPr>
          <w:rFonts w:ascii="Arial" w:hAnsi="Arial" w:cs="Arial"/>
          <w:color w:val="935757"/>
          <w:sz w:val="24"/>
          <w:szCs w:val="24"/>
        </w:rPr>
        <w:t>art</w:t>
      </w:r>
      <w:proofErr w:type="spellEnd"/>
      <w:r w:rsidRPr="001D20E5">
        <w:rPr>
          <w:rFonts w:ascii="Arial" w:hAnsi="Arial" w:cs="Arial"/>
          <w:color w:val="935757"/>
          <w:sz w:val="24"/>
          <w:szCs w:val="24"/>
        </w:rPr>
        <w:t>. 14 din OUG 34/2014 (costurile directe legate de returnarea Produselor), în baza unei notificări scrise prealabile adresate Vânzătorului, prin intermediul Formularului de retur pus la dispoziție gratuit de către Vânzător, cumpărătorului.</w:t>
      </w:r>
    </w:p>
    <w:p w14:paraId="5EB98B08"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2. Cumpărătorul nu poate returna produse </w:t>
      </w:r>
      <w:proofErr w:type="spellStart"/>
      <w:r w:rsidRPr="001D20E5">
        <w:rPr>
          <w:rFonts w:ascii="Arial" w:hAnsi="Arial" w:cs="Arial"/>
          <w:color w:val="935757"/>
          <w:sz w:val="24"/>
          <w:szCs w:val="24"/>
        </w:rPr>
        <w:t>confecţionate</w:t>
      </w:r>
      <w:proofErr w:type="spellEnd"/>
      <w:r w:rsidRPr="001D20E5">
        <w:rPr>
          <w:rFonts w:ascii="Arial" w:hAnsi="Arial" w:cs="Arial"/>
          <w:color w:val="935757"/>
          <w:sz w:val="24"/>
          <w:szCs w:val="24"/>
        </w:rPr>
        <w:t xml:space="preserve"> după </w:t>
      </w:r>
      <w:proofErr w:type="spellStart"/>
      <w:r w:rsidRPr="001D20E5">
        <w:rPr>
          <w:rFonts w:ascii="Arial" w:hAnsi="Arial" w:cs="Arial"/>
          <w:color w:val="935757"/>
          <w:sz w:val="24"/>
          <w:szCs w:val="24"/>
        </w:rPr>
        <w:t>specificaţiile</w:t>
      </w:r>
      <w:proofErr w:type="spellEnd"/>
      <w:r w:rsidRPr="001D20E5">
        <w:rPr>
          <w:rFonts w:ascii="Arial" w:hAnsi="Arial" w:cs="Arial"/>
          <w:color w:val="935757"/>
          <w:sz w:val="24"/>
          <w:szCs w:val="24"/>
        </w:rPr>
        <w:t xml:space="preserve"> prezentate de el sau personalizate în mod clar.</w:t>
      </w:r>
    </w:p>
    <w:p w14:paraId="0F178F45"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3. Vânzătorul va rambursa, Cumpărătorului, contravaloarea returului în termen de 14 zile de la primirea Notificării de retragere, conform OUG 34/2014, Vânzătorul având dreptul de a prelungi perioada de returnare a contravalorii coletului pana la primirea returului la sediul societății, sau pana la momentul in care Cumpărătorul </w:t>
      </w:r>
      <w:proofErr w:type="spellStart"/>
      <w:r w:rsidRPr="001D20E5">
        <w:rPr>
          <w:rFonts w:ascii="Arial" w:hAnsi="Arial" w:cs="Arial"/>
          <w:color w:val="935757"/>
          <w:sz w:val="24"/>
          <w:szCs w:val="24"/>
        </w:rPr>
        <w:t>prezinta</w:t>
      </w:r>
      <w:proofErr w:type="spellEnd"/>
      <w:r w:rsidRPr="001D20E5">
        <w:rPr>
          <w:rFonts w:ascii="Arial" w:hAnsi="Arial" w:cs="Arial"/>
          <w:color w:val="935757"/>
          <w:sz w:val="24"/>
          <w:szCs w:val="24"/>
        </w:rPr>
        <w:t xml:space="preserve"> dovada expedierii coletului. Contravaloarea produsului/produselor se va face în </w:t>
      </w:r>
      <w:r w:rsidRPr="001D20E5">
        <w:rPr>
          <w:rFonts w:ascii="Arial" w:hAnsi="Arial" w:cs="Arial"/>
          <w:color w:val="935757"/>
          <w:sz w:val="24"/>
          <w:szCs w:val="24"/>
        </w:rPr>
        <w:lastRenderedPageBreak/>
        <w:t>contul bancar indicat de către Cumpărător. Suma înapoiată </w:t>
      </w:r>
      <w:proofErr w:type="spellStart"/>
      <w:r w:rsidRPr="001D20E5">
        <w:rPr>
          <w:rFonts w:ascii="Arial" w:hAnsi="Arial" w:cs="Arial"/>
          <w:b/>
          <w:bCs/>
          <w:color w:val="935757"/>
          <w:sz w:val="24"/>
          <w:szCs w:val="24"/>
        </w:rPr>
        <w:t>NU</w:t>
      </w:r>
      <w:r w:rsidRPr="001D20E5">
        <w:rPr>
          <w:rFonts w:ascii="Arial" w:hAnsi="Arial" w:cs="Arial"/>
          <w:color w:val="935757"/>
          <w:sz w:val="24"/>
          <w:szCs w:val="24"/>
        </w:rPr>
        <w:t>include</w:t>
      </w:r>
      <w:proofErr w:type="spellEnd"/>
      <w:r w:rsidRPr="001D20E5">
        <w:rPr>
          <w:rFonts w:ascii="Arial" w:hAnsi="Arial" w:cs="Arial"/>
          <w:color w:val="935757"/>
          <w:sz w:val="24"/>
          <w:szCs w:val="24"/>
        </w:rPr>
        <w:t xml:space="preserve"> cheltuielile de transport.</w:t>
      </w:r>
    </w:p>
    <w:p w14:paraId="15E009FC"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4. </w:t>
      </w:r>
      <w:r w:rsidRPr="001D20E5">
        <w:rPr>
          <w:rFonts w:ascii="Arial" w:hAnsi="Arial" w:cs="Arial"/>
          <w:b/>
          <w:bCs/>
          <w:color w:val="935757"/>
          <w:sz w:val="24"/>
          <w:szCs w:val="24"/>
        </w:rPr>
        <w:t>NU</w:t>
      </w:r>
      <w:r w:rsidRPr="001D20E5">
        <w:rPr>
          <w:rFonts w:ascii="Arial" w:hAnsi="Arial" w:cs="Arial"/>
          <w:color w:val="935757"/>
          <w:sz w:val="24"/>
          <w:szCs w:val="24"/>
        </w:rPr>
        <w:t> va fi acceptată marfa care a fost purtată, modificată, cu pete sau spălată.</w:t>
      </w:r>
    </w:p>
    <w:p w14:paraId="4EEBB9B3" w14:textId="11AA0446"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5. Pentru a putea returna un produs, este necesar să completați formularul de retur atașat în secțiunea „Serviciu clienți” - „Formular de retur” sau să ne anunțați prin e-mail la </w:t>
      </w:r>
      <w:hyperlink r:id="rId4" w:history="1">
        <w:r w:rsidR="00E230FE" w:rsidRPr="001D20E5">
          <w:rPr>
            <w:rStyle w:val="Hyperlink"/>
            <w:rFonts w:ascii="Arial" w:hAnsi="Arial" w:cs="Arial"/>
            <w:b/>
            <w:bCs/>
            <w:sz w:val="24"/>
            <w:szCs w:val="24"/>
          </w:rPr>
          <w:t>contact@florensfashion</w:t>
        </w:r>
        <w:r w:rsidR="00E230FE" w:rsidRPr="00AD764A">
          <w:rPr>
            <w:rStyle w:val="Hyperlink"/>
            <w:rFonts w:ascii="Arial" w:hAnsi="Arial" w:cs="Arial"/>
            <w:b/>
            <w:bCs/>
            <w:sz w:val="24"/>
            <w:szCs w:val="24"/>
          </w:rPr>
          <w:t>.com</w:t>
        </w:r>
      </w:hyperlink>
      <w:r w:rsidR="00E230FE">
        <w:rPr>
          <w:rFonts w:ascii="Arial" w:hAnsi="Arial" w:cs="Arial"/>
          <w:b/>
          <w:bCs/>
          <w:color w:val="935757"/>
          <w:sz w:val="24"/>
          <w:szCs w:val="24"/>
        </w:rPr>
        <w:t xml:space="preserve"> </w:t>
      </w:r>
      <w:r w:rsidRPr="001D20E5">
        <w:rPr>
          <w:rFonts w:ascii="Arial" w:hAnsi="Arial" w:cs="Arial"/>
          <w:color w:val="935757"/>
          <w:sz w:val="24"/>
          <w:szCs w:val="24"/>
        </w:rPr>
        <w:t>sau la numărul de telefon și WhatsApp: 0784 453 956 . Notificarea scrisă trimisă prin intermediul adresei de email sau a numărului de WhatsApp 0784 453 956, trebuie să cuprindă următoarele informații: nume și prenume Cumpărător, contul IBAN Cumpărător, numărul comenzii, denumirea Produselor și cantitatea de Produse din fiecare sortiment returnate sau cumpărate.</w:t>
      </w:r>
    </w:p>
    <w:p w14:paraId="443FE7DC"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6. Returnarea produselor se face prin firma curierat rapid, cu condiția ca produsul să fie în aceeași stare în care a fost livrat (în ambalajul original cu toate accesoriile, cu etichetele intacte și documentele care l-au însoțit). În caz contrar, ele vor fi </w:t>
      </w:r>
      <w:proofErr w:type="spellStart"/>
      <w:r w:rsidRPr="001D20E5">
        <w:rPr>
          <w:rFonts w:ascii="Arial" w:hAnsi="Arial" w:cs="Arial"/>
          <w:color w:val="935757"/>
          <w:sz w:val="24"/>
          <w:szCs w:val="24"/>
        </w:rPr>
        <w:t>reexpediate</w:t>
      </w:r>
      <w:proofErr w:type="spellEnd"/>
      <w:r w:rsidRPr="001D20E5">
        <w:rPr>
          <w:rFonts w:ascii="Arial" w:hAnsi="Arial" w:cs="Arial"/>
          <w:color w:val="935757"/>
          <w:sz w:val="24"/>
          <w:szCs w:val="24"/>
        </w:rPr>
        <w:t xml:space="preserve"> Cumpărătorului, pe costurile acestuia din urma. </w:t>
      </w:r>
    </w:p>
    <w:p w14:paraId="62AEC8F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7. Noi vom trimite solicitarea către firma de curierat să ridice coletul de la adresa dumneavoastră pe care ați menționat-o în formularul de retur.</w:t>
      </w:r>
    </w:p>
    <w:p w14:paraId="6660E16E"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8. Nu sunt acceptate coletele cu plata ramburs sau expediate cu Poșta Română.</w:t>
      </w:r>
    </w:p>
    <w:p w14:paraId="2DB5252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9. Clientul poate returna produsele livrate în mărimi eronate, spre a fi înlocuite cu unele corecte, în maxim 5 zile lucrătoare de la primirea coletului, acest retur urmând regimul unei Comenzi </w:t>
      </w:r>
      <w:proofErr w:type="spellStart"/>
      <w:r w:rsidRPr="001D20E5">
        <w:rPr>
          <w:rFonts w:ascii="Arial" w:hAnsi="Arial" w:cs="Arial"/>
          <w:color w:val="935757"/>
          <w:sz w:val="24"/>
          <w:szCs w:val="24"/>
        </w:rPr>
        <w:t>obişnuite</w:t>
      </w:r>
      <w:proofErr w:type="spellEnd"/>
      <w:r w:rsidRPr="001D20E5">
        <w:rPr>
          <w:rFonts w:ascii="Arial" w:hAnsi="Arial" w:cs="Arial"/>
          <w:color w:val="935757"/>
          <w:sz w:val="24"/>
          <w:szCs w:val="24"/>
        </w:rPr>
        <w:t>. În cazul în care mărimea solicitată nu este disponibilă, Vânzătorul va returna contravaloarea produsului.</w:t>
      </w:r>
    </w:p>
    <w:p w14:paraId="195F5476"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10. Cumpărătorului îi este recomandată refuzarea coletelor ce prezintă urme de desfacere sau deteriorare gravă.</w:t>
      </w:r>
    </w:p>
    <w:p w14:paraId="7938000A" w14:textId="581C7A14"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11. În cazul lenjeriei intime sau a costumelor de baie </w:t>
      </w:r>
      <w:proofErr w:type="spellStart"/>
      <w:r w:rsidRPr="001D20E5">
        <w:rPr>
          <w:rFonts w:ascii="Arial" w:hAnsi="Arial" w:cs="Arial"/>
          <w:color w:val="935757"/>
          <w:sz w:val="24"/>
          <w:szCs w:val="24"/>
        </w:rPr>
        <w:t>florensfashion.</w:t>
      </w:r>
      <w:r w:rsidR="00E230FE">
        <w:rPr>
          <w:rFonts w:ascii="Arial" w:hAnsi="Arial" w:cs="Arial"/>
          <w:color w:val="935757"/>
          <w:sz w:val="24"/>
          <w:szCs w:val="24"/>
        </w:rPr>
        <w:t>ro</w:t>
      </w:r>
      <w:proofErr w:type="spellEnd"/>
      <w:r w:rsidRPr="001D20E5">
        <w:rPr>
          <w:rFonts w:ascii="Arial" w:hAnsi="Arial" w:cs="Arial"/>
          <w:color w:val="935757"/>
          <w:sz w:val="24"/>
          <w:szCs w:val="24"/>
        </w:rPr>
        <w:t xml:space="preserve"> își rezervă dreptul de a refuza returnarea articolelor vestimentare, din motive de igienă.</w:t>
      </w:r>
    </w:p>
    <w:p w14:paraId="74668347"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10 - Servicii gratuite</w:t>
      </w:r>
      <w:r w:rsidRPr="001D20E5">
        <w:rPr>
          <w:rFonts w:ascii="Arial" w:hAnsi="Arial" w:cs="Arial"/>
          <w:color w:val="935757"/>
          <w:sz w:val="24"/>
          <w:szCs w:val="24"/>
        </w:rPr>
        <w:br/>
        <w:t>1. Vânzătorul oferă clienților următoarele servicii electronice gratuite:</w:t>
      </w:r>
      <w:r w:rsidRPr="001D20E5">
        <w:rPr>
          <w:rFonts w:ascii="Arial" w:hAnsi="Arial" w:cs="Arial"/>
          <w:color w:val="935757"/>
          <w:sz w:val="24"/>
          <w:szCs w:val="24"/>
        </w:rPr>
        <w:br/>
        <w:t>a) Formular de contact;</w:t>
      </w:r>
    </w:p>
    <w:p w14:paraId="1BC7408B"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b) Formular de retur;</w:t>
      </w:r>
    </w:p>
    <w:p w14:paraId="4603D0D0"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c) Newsletter;</w:t>
      </w:r>
    </w:p>
    <w:p w14:paraId="1B6E9DDF"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d) Cont pentru clienți;</w:t>
      </w:r>
    </w:p>
    <w:p w14:paraId="7DAB337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e) Opinii.</w:t>
      </w:r>
    </w:p>
    <w:p w14:paraId="2BE2A364"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2. Serviciile menționate la articolul 10.1 de mai sus sunt furnizate 24 de ore pe zi, 7 zile pe săptămână.</w:t>
      </w:r>
      <w:r w:rsidRPr="001D20E5">
        <w:rPr>
          <w:rFonts w:ascii="Arial" w:hAnsi="Arial" w:cs="Arial"/>
          <w:color w:val="935757"/>
          <w:sz w:val="24"/>
          <w:szCs w:val="24"/>
        </w:rPr>
        <w:br/>
        <w:t>3. Vânzătorul își rezervă dreptul de a alege și de a modifica tipul, forma, ora și metoda de a oferi acces la unele dintre aceste servicii și va informa Clientul cu privire la aceasta într-un mod adecvat pentru modificarea regulamentelor.</w:t>
      </w:r>
      <w:r w:rsidRPr="001D20E5">
        <w:rPr>
          <w:rFonts w:ascii="Arial" w:hAnsi="Arial" w:cs="Arial"/>
          <w:color w:val="935757"/>
          <w:sz w:val="24"/>
          <w:szCs w:val="24"/>
        </w:rPr>
        <w:br/>
        <w:t>4. Serviciul: formularul de contact înseamnă trimiterea unui mesaj prin intermediul formularului disponibil pe site-ul web al magazinului către vânzător.</w:t>
      </w:r>
      <w:r w:rsidRPr="001D20E5">
        <w:rPr>
          <w:rFonts w:ascii="Arial" w:hAnsi="Arial" w:cs="Arial"/>
          <w:color w:val="935757"/>
          <w:sz w:val="24"/>
          <w:szCs w:val="24"/>
        </w:rPr>
        <w:br/>
        <w:t xml:space="preserve">5. Este posibil să vă </w:t>
      </w:r>
      <w:proofErr w:type="spellStart"/>
      <w:r w:rsidRPr="001D20E5">
        <w:rPr>
          <w:rFonts w:ascii="Arial" w:hAnsi="Arial" w:cs="Arial"/>
          <w:color w:val="935757"/>
          <w:sz w:val="24"/>
          <w:szCs w:val="24"/>
        </w:rPr>
        <w:t>dezabonați</w:t>
      </w:r>
      <w:proofErr w:type="spellEnd"/>
      <w:r w:rsidRPr="001D20E5">
        <w:rPr>
          <w:rFonts w:ascii="Arial" w:hAnsi="Arial" w:cs="Arial"/>
          <w:color w:val="935757"/>
          <w:sz w:val="24"/>
          <w:szCs w:val="24"/>
        </w:rPr>
        <w:t xml:space="preserve"> de la Formularul de contact în orice moment, prin întreruperea trimiterii de întrebări către Vânzător.</w:t>
      </w:r>
      <w:r w:rsidRPr="001D20E5">
        <w:rPr>
          <w:rFonts w:ascii="Arial" w:hAnsi="Arial" w:cs="Arial"/>
          <w:color w:val="935757"/>
          <w:sz w:val="24"/>
          <w:szCs w:val="24"/>
        </w:rPr>
        <w:br/>
        <w:t>6. Serviciul Newsletter va fi disponibil pentru fiecare Client care introduce adresa de e-mail prin intermediul formularului de înregistrare pus la dispoziție de către Vânzător pe site-ul web al magazinului. După trimiterea formularului de înregistrare completat, Clientul va primi prompt confirmarea Vânzătorului prin e-mail, la adresa furnizată în formularul de înregistrare. La acel moment, se încheie contractul de furnizare a serviciilor de Newsletter în format electronic.</w:t>
      </w:r>
      <w:r w:rsidRPr="001D20E5">
        <w:rPr>
          <w:rFonts w:ascii="Arial" w:hAnsi="Arial" w:cs="Arial"/>
          <w:color w:val="935757"/>
          <w:sz w:val="24"/>
          <w:szCs w:val="24"/>
        </w:rPr>
        <w:br/>
        <w:t>În timpul înregistrării comenzii, Clientul poate marca suplimentar un câmp relevant în formularul de înregistrare pentru a se abona la serviciul Newsletter.</w:t>
      </w:r>
      <w:r w:rsidRPr="001D20E5">
        <w:rPr>
          <w:rFonts w:ascii="Arial" w:hAnsi="Arial" w:cs="Arial"/>
          <w:color w:val="935757"/>
          <w:sz w:val="24"/>
          <w:szCs w:val="24"/>
        </w:rPr>
        <w:br/>
        <w:t xml:space="preserve">7. Newsletterul este un serviciu datorită căruia Vânzătorul trimite informații prin poștă </w:t>
      </w:r>
      <w:r w:rsidRPr="001D20E5">
        <w:rPr>
          <w:rFonts w:ascii="Arial" w:hAnsi="Arial" w:cs="Arial"/>
          <w:color w:val="935757"/>
          <w:sz w:val="24"/>
          <w:szCs w:val="24"/>
        </w:rPr>
        <w:lastRenderedPageBreak/>
        <w:t>electronică, despre noi produse sau servicii oferite de Vânzător. Newsletterul este trimis de către Vânzător tuturor clienților care s-au abonat.</w:t>
      </w:r>
      <w:r w:rsidRPr="001D20E5">
        <w:rPr>
          <w:rFonts w:ascii="Arial" w:hAnsi="Arial" w:cs="Arial"/>
          <w:color w:val="935757"/>
          <w:sz w:val="24"/>
          <w:szCs w:val="24"/>
        </w:rPr>
        <w:br/>
        <w:t>8. Fiecare Newsletter adresat clienților include, în special: informații despre expeditor, câmpul "subiect" completat, specificând conținutul și informații despre posibilitatea și modul de dezabonare de la serviciul gratuit.</w:t>
      </w:r>
      <w:r w:rsidRPr="001D20E5">
        <w:rPr>
          <w:rFonts w:ascii="Arial" w:hAnsi="Arial" w:cs="Arial"/>
          <w:color w:val="935757"/>
          <w:sz w:val="24"/>
          <w:szCs w:val="24"/>
        </w:rPr>
        <w:br/>
        <w:t xml:space="preserve">9. Clientul poate oricând să renunțe la primirea </w:t>
      </w:r>
      <w:proofErr w:type="spellStart"/>
      <w:r w:rsidRPr="001D20E5">
        <w:rPr>
          <w:rFonts w:ascii="Arial" w:hAnsi="Arial" w:cs="Arial"/>
          <w:color w:val="935757"/>
          <w:sz w:val="24"/>
          <w:szCs w:val="24"/>
        </w:rPr>
        <w:t>Newsletterului</w:t>
      </w:r>
      <w:proofErr w:type="spellEnd"/>
      <w:r w:rsidRPr="001D20E5">
        <w:rPr>
          <w:rFonts w:ascii="Arial" w:hAnsi="Arial" w:cs="Arial"/>
          <w:color w:val="935757"/>
          <w:sz w:val="24"/>
          <w:szCs w:val="24"/>
        </w:rPr>
        <w:t xml:space="preserve"> prin renunțarea la abonament folosind un link conținut în fiecare e-mail trimis în cadrul </w:t>
      </w:r>
      <w:proofErr w:type="spellStart"/>
      <w:r w:rsidRPr="001D20E5">
        <w:rPr>
          <w:rFonts w:ascii="Arial" w:hAnsi="Arial" w:cs="Arial"/>
          <w:color w:val="935757"/>
          <w:sz w:val="24"/>
          <w:szCs w:val="24"/>
        </w:rPr>
        <w:t>Newsletterului</w:t>
      </w:r>
      <w:proofErr w:type="spellEnd"/>
      <w:r w:rsidRPr="001D20E5">
        <w:rPr>
          <w:rFonts w:ascii="Arial" w:hAnsi="Arial" w:cs="Arial"/>
          <w:color w:val="935757"/>
          <w:sz w:val="24"/>
          <w:szCs w:val="24"/>
        </w:rPr>
        <w:t xml:space="preserve"> sau prin activarea unei căsuțe relevante din Contul Clienților.</w:t>
      </w:r>
      <w:r w:rsidRPr="001D20E5">
        <w:rPr>
          <w:rFonts w:ascii="Arial" w:hAnsi="Arial" w:cs="Arial"/>
          <w:color w:val="935757"/>
          <w:sz w:val="24"/>
          <w:szCs w:val="24"/>
        </w:rPr>
        <w:br/>
        <w:t>10. Serviciul de cont pentru clienți este disponibil după înregistrare în termenii descriși în regulament și constă în punerea la dispoziția clientului a unui panou dedicat în cadrul site-ului web al magazinului, care îi permite Clientului să modifice datele furnizate la înregistrare.</w:t>
      </w:r>
      <w:r w:rsidRPr="001D20E5">
        <w:rPr>
          <w:rFonts w:ascii="Arial" w:hAnsi="Arial" w:cs="Arial"/>
          <w:color w:val="935757"/>
          <w:sz w:val="24"/>
          <w:szCs w:val="24"/>
        </w:rPr>
        <w:br/>
        <w:t>11. Clientul care a făcut Înregistrarea poate trimite Vânzătorului o cerere de ștergere a Contului Clientului, prin urmare, în cazul transmiterii către Vânzător a unei cereri de ștergere a Contului Clientului, acest cont poate fi șters cel târziu în termen de 14 zile calendaristice de la depunerea cererii.</w:t>
      </w:r>
      <w:r w:rsidRPr="001D20E5">
        <w:rPr>
          <w:rFonts w:ascii="Arial" w:hAnsi="Arial" w:cs="Arial"/>
          <w:color w:val="935757"/>
          <w:sz w:val="24"/>
          <w:szCs w:val="24"/>
        </w:rPr>
        <w:br/>
        <w:t>12. Serviciul "Opinii" constă în permisiunea Vânzătorului care acceptă Clienților care au achiziționat produse din magazinul on-line să publice pe site-ul web al magazinului opinii individuale și subiective ale Clientului, în special cu privire la Produse.</w:t>
      </w:r>
      <w:r w:rsidRPr="001D20E5">
        <w:rPr>
          <w:rFonts w:ascii="Arial" w:hAnsi="Arial" w:cs="Arial"/>
          <w:color w:val="935757"/>
          <w:sz w:val="24"/>
          <w:szCs w:val="24"/>
        </w:rPr>
        <w:br/>
        <w:t xml:space="preserve">13. Este posibil să vă </w:t>
      </w:r>
      <w:proofErr w:type="spellStart"/>
      <w:r w:rsidRPr="001D20E5">
        <w:rPr>
          <w:rFonts w:ascii="Arial" w:hAnsi="Arial" w:cs="Arial"/>
          <w:color w:val="935757"/>
          <w:sz w:val="24"/>
          <w:szCs w:val="24"/>
        </w:rPr>
        <w:t>dezabonați</w:t>
      </w:r>
      <w:proofErr w:type="spellEnd"/>
      <w:r w:rsidRPr="001D20E5">
        <w:rPr>
          <w:rFonts w:ascii="Arial" w:hAnsi="Arial" w:cs="Arial"/>
          <w:color w:val="935757"/>
          <w:sz w:val="24"/>
          <w:szCs w:val="24"/>
        </w:rPr>
        <w:t xml:space="preserve"> de la Opinii în orice moment, prin întreruperea publicării conținutului de către Client pe site-ul web al magazinului.</w:t>
      </w:r>
      <w:r w:rsidRPr="001D20E5">
        <w:rPr>
          <w:rFonts w:ascii="Arial" w:hAnsi="Arial" w:cs="Arial"/>
          <w:color w:val="935757"/>
          <w:sz w:val="24"/>
          <w:szCs w:val="24"/>
        </w:rPr>
        <w:br/>
        <w:t>14. Vânzătorul va avea dreptul să blocheze accesul la Contul de membru și la servicii gratuite în cazul în care Clientul acționează în detrimentul Vânzătorului sau al altor Clienți, încalcă legea sau Regulamentul, precum și în cazul în care dacă blocarea accesului la Contul de membru și la serviciile gratuite este justificată din motive de siguranță, în special: depășirea securității site-ului web al magazinului de către Client sau alte activități de hacking. Blocarea accesului la contul de membru și a serviciilor gratuite din motivele menționate mai sus durează o perioadă necesară pentru rezolvarea problemelor care generează blocarea accesului. Vânzătorul va notifica Clientul cu privire la blocarea accesului la Contul Clientului și la serviciile electronice gratuite prin e-mail trimis la adresa furnizată de acesta în formularul de înregistrare.</w:t>
      </w:r>
    </w:p>
    <w:p w14:paraId="30A305AD"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11 Limitare de responsabilitate</w:t>
      </w:r>
    </w:p>
    <w:p w14:paraId="791D893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1. Conținutul Site-ului nu implică în vreun fel responsabilitatea Vânzătorului în fața persoanelor fizice sau juridice pentru prejudicii rezultate atât pentru folosirea, cât și pentru incapacitatea de folosire a Site-ului.</w:t>
      </w:r>
    </w:p>
    <w:p w14:paraId="7D264591"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2. Vânzătorul nu răspunde de conținutul, calitatea sau natura altor site-uri accesibile prin legături de conținut, responsabilitatea acestor aspecte incumbând integral proprietarilor respectivelor site-uri.</w:t>
      </w:r>
    </w:p>
    <w:p w14:paraId="4047C13D"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3. Vânzătorului nu îi revine obligația de a garanta că Serviciul este neîntrerupt, sigur sau exclus de erori de orice fel.</w:t>
      </w:r>
    </w:p>
    <w:p w14:paraId="1BCD1ADA"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4. De asemenea, Vânzătorul este exonerat de orice răspundere rezultată din incapacitatea Serviciului, cât </w:t>
      </w:r>
      <w:proofErr w:type="spellStart"/>
      <w:r w:rsidRPr="001D20E5">
        <w:rPr>
          <w:rFonts w:ascii="Arial" w:hAnsi="Arial" w:cs="Arial"/>
          <w:color w:val="935757"/>
          <w:sz w:val="24"/>
          <w:szCs w:val="24"/>
        </w:rPr>
        <w:t>şi</w:t>
      </w:r>
      <w:proofErr w:type="spellEnd"/>
      <w:r w:rsidRPr="001D20E5">
        <w:rPr>
          <w:rFonts w:ascii="Arial" w:hAnsi="Arial" w:cs="Arial"/>
          <w:color w:val="935757"/>
          <w:sz w:val="24"/>
          <w:szCs w:val="24"/>
        </w:rPr>
        <w:t xml:space="preserve"> a Produselor </w:t>
      </w:r>
      <w:proofErr w:type="spellStart"/>
      <w:r w:rsidRPr="001D20E5">
        <w:rPr>
          <w:rFonts w:ascii="Arial" w:hAnsi="Arial" w:cs="Arial"/>
          <w:color w:val="935757"/>
          <w:sz w:val="24"/>
          <w:szCs w:val="24"/>
        </w:rPr>
        <w:t>obţinute</w:t>
      </w:r>
      <w:proofErr w:type="spellEnd"/>
      <w:r w:rsidRPr="001D20E5">
        <w:rPr>
          <w:rFonts w:ascii="Arial" w:hAnsi="Arial" w:cs="Arial"/>
          <w:color w:val="935757"/>
          <w:sz w:val="24"/>
          <w:szCs w:val="24"/>
        </w:rPr>
        <w:t xml:space="preserve"> gratis sau contra cost de a fi potrivite </w:t>
      </w:r>
      <w:proofErr w:type="spellStart"/>
      <w:r w:rsidRPr="001D20E5">
        <w:rPr>
          <w:rFonts w:ascii="Arial" w:hAnsi="Arial" w:cs="Arial"/>
          <w:color w:val="935757"/>
          <w:sz w:val="24"/>
          <w:szCs w:val="24"/>
        </w:rPr>
        <w:t>cerinţelor</w:t>
      </w:r>
      <w:proofErr w:type="spellEnd"/>
      <w:r w:rsidRPr="001D20E5">
        <w:rPr>
          <w:rFonts w:ascii="Arial" w:hAnsi="Arial" w:cs="Arial"/>
          <w:color w:val="935757"/>
          <w:sz w:val="24"/>
          <w:szCs w:val="24"/>
        </w:rPr>
        <w:t xml:space="preserve"> sau </w:t>
      </w:r>
      <w:proofErr w:type="spellStart"/>
      <w:r w:rsidRPr="001D20E5">
        <w:rPr>
          <w:rFonts w:ascii="Arial" w:hAnsi="Arial" w:cs="Arial"/>
          <w:color w:val="935757"/>
          <w:sz w:val="24"/>
          <w:szCs w:val="24"/>
        </w:rPr>
        <w:t>aşteptărilor</w:t>
      </w:r>
      <w:proofErr w:type="spellEnd"/>
      <w:r w:rsidRPr="001D20E5">
        <w:rPr>
          <w:rFonts w:ascii="Arial" w:hAnsi="Arial" w:cs="Arial"/>
          <w:color w:val="935757"/>
          <w:sz w:val="24"/>
          <w:szCs w:val="24"/>
        </w:rPr>
        <w:t xml:space="preserve"> Cumpărătorului. </w:t>
      </w:r>
    </w:p>
    <w:p w14:paraId="268BE0EF"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12 - Raportarea amenințării sau încălcării drepturilor</w:t>
      </w:r>
      <w:r w:rsidRPr="001D20E5">
        <w:rPr>
          <w:rFonts w:ascii="Arial" w:hAnsi="Arial" w:cs="Arial"/>
          <w:color w:val="935757"/>
          <w:sz w:val="24"/>
          <w:szCs w:val="24"/>
        </w:rPr>
        <w:br/>
        <w:t>1. Dacă un Client sau o altă persoană sau entitate consideră că o parte a conținutului publicat pe pagina Web le încalcă drepturile, drepturile personale, bunele practici, sentimentele, moralitatea, credințele, regulile de concurență echitabilă, know-how-ul, un secret protejat de lege sau răspundere, ar trebui să anunțe Vânzătorul cu privire la o asemenea presupusă încălcare</w:t>
      </w:r>
      <w:r w:rsidRPr="001D20E5">
        <w:rPr>
          <w:rFonts w:ascii="Arial" w:hAnsi="Arial" w:cs="Arial"/>
          <w:color w:val="935757"/>
          <w:sz w:val="24"/>
          <w:szCs w:val="24"/>
        </w:rPr>
        <w:br/>
      </w:r>
      <w:r w:rsidRPr="001D20E5">
        <w:rPr>
          <w:rFonts w:ascii="Arial" w:hAnsi="Arial" w:cs="Arial"/>
          <w:color w:val="935757"/>
          <w:sz w:val="24"/>
          <w:szCs w:val="24"/>
        </w:rPr>
        <w:lastRenderedPageBreak/>
        <w:t>2. În timp ce a fost notificat cu privire la o presupusă încălcare, Vânzătorul va întreprinde activități care vizează ștergerea conținutului respectiv de pe site-ul web al magazinului.</w:t>
      </w:r>
    </w:p>
    <w:p w14:paraId="5F40EC17"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13 - Protecția datelor cu caracter personal</w:t>
      </w:r>
      <w:r w:rsidRPr="001D20E5">
        <w:rPr>
          <w:rFonts w:ascii="Arial" w:hAnsi="Arial" w:cs="Arial"/>
          <w:color w:val="935757"/>
          <w:sz w:val="24"/>
          <w:szCs w:val="24"/>
        </w:rPr>
        <w:br/>
        <w:t>1. Normele de protecție a datelor cu caracter personal sunt stabilite în Politica de confidențialitate.</w:t>
      </w:r>
    </w:p>
    <w:p w14:paraId="58AE2232"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14 - Rezilierea contractului (nu se aplică contractelor de vânzare)</w:t>
      </w:r>
      <w:r w:rsidRPr="001D20E5">
        <w:rPr>
          <w:rFonts w:ascii="Arial" w:hAnsi="Arial" w:cs="Arial"/>
          <w:color w:val="935757"/>
          <w:sz w:val="24"/>
          <w:szCs w:val="24"/>
        </w:rPr>
        <w:br/>
        <w:t>1. Atât Clientul cât și Vânzătorul pot rezilia contractul pentru furnizarea de servicii electronice în orice moment și fără a da motive, sub rezerva conservării drepturilor dobândite de cealaltă parte înainte de rezilierea acordului menționat mai sus și a prevederilor de mai jos.</w:t>
      </w:r>
      <w:r w:rsidRPr="001D20E5">
        <w:rPr>
          <w:rFonts w:ascii="Arial" w:hAnsi="Arial" w:cs="Arial"/>
          <w:color w:val="935757"/>
          <w:sz w:val="24"/>
          <w:szCs w:val="24"/>
        </w:rPr>
        <w:br/>
        <w:t>2. Clientul, care s-a înregistrat, poate rezilia contractul de furnizare a serviciilor electronice, solicitând Vânzătorului să elimine contul Clientului, folosind orice mijloc de comunicare la distanță, permițând Vânzătorului să ia cunoștință de declarația de intenție a Clientului.</w:t>
      </w:r>
      <w:r w:rsidRPr="001D20E5">
        <w:rPr>
          <w:rFonts w:ascii="Arial" w:hAnsi="Arial" w:cs="Arial"/>
          <w:color w:val="935757"/>
          <w:sz w:val="24"/>
          <w:szCs w:val="24"/>
        </w:rPr>
        <w:br/>
        <w:t>3. Vânzătorul poate rezilia contractul de furnizare a serviciilor electronice, trimițând Clientului o declarație de intenție adecvată la adresa de e-mail furnizată de Client în timpul înregistrării.</w:t>
      </w:r>
    </w:p>
    <w:p w14:paraId="2B62AAF6"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15 - Frauda</w:t>
      </w:r>
      <w:r w:rsidRPr="001D20E5">
        <w:rPr>
          <w:rFonts w:ascii="Arial" w:hAnsi="Arial" w:cs="Arial"/>
          <w:b/>
          <w:bCs/>
          <w:color w:val="935757"/>
          <w:sz w:val="24"/>
          <w:szCs w:val="24"/>
        </w:rPr>
        <w:br/>
      </w:r>
      <w:r w:rsidRPr="001D20E5">
        <w:rPr>
          <w:rFonts w:ascii="Arial" w:hAnsi="Arial" w:cs="Arial"/>
          <w:color w:val="935757"/>
          <w:sz w:val="24"/>
          <w:szCs w:val="24"/>
        </w:rPr>
        <w:br/>
        <w:t xml:space="preserve">1. Cu </w:t>
      </w:r>
      <w:proofErr w:type="spellStart"/>
      <w:r w:rsidRPr="001D20E5">
        <w:rPr>
          <w:rFonts w:ascii="Arial" w:hAnsi="Arial" w:cs="Arial"/>
          <w:color w:val="935757"/>
          <w:sz w:val="24"/>
          <w:szCs w:val="24"/>
        </w:rPr>
        <w:t>excepţia</w:t>
      </w:r>
      <w:proofErr w:type="spellEnd"/>
      <w:r w:rsidRPr="001D20E5">
        <w:rPr>
          <w:rFonts w:ascii="Arial" w:hAnsi="Arial" w:cs="Arial"/>
          <w:color w:val="935757"/>
          <w:sz w:val="24"/>
          <w:szCs w:val="24"/>
        </w:rPr>
        <w:t xml:space="preserve"> persoanelor juridice, în </w:t>
      </w:r>
      <w:proofErr w:type="spellStart"/>
      <w:r w:rsidRPr="001D20E5">
        <w:rPr>
          <w:rFonts w:ascii="Arial" w:hAnsi="Arial" w:cs="Arial"/>
          <w:color w:val="935757"/>
          <w:sz w:val="24"/>
          <w:szCs w:val="24"/>
        </w:rPr>
        <w:t>situaţia</w:t>
      </w:r>
      <w:proofErr w:type="spellEnd"/>
      <w:r w:rsidRPr="001D20E5">
        <w:rPr>
          <w:rFonts w:ascii="Arial" w:hAnsi="Arial" w:cs="Arial"/>
          <w:color w:val="935757"/>
          <w:sz w:val="24"/>
          <w:szCs w:val="24"/>
        </w:rPr>
        <w:t xml:space="preserve"> cărora scopul facturării implică </w:t>
      </w:r>
      <w:proofErr w:type="spellStart"/>
      <w:r w:rsidRPr="001D20E5">
        <w:rPr>
          <w:rFonts w:ascii="Arial" w:hAnsi="Arial" w:cs="Arial"/>
          <w:color w:val="935757"/>
          <w:sz w:val="24"/>
          <w:szCs w:val="24"/>
        </w:rPr>
        <w:t>menţionarea</w:t>
      </w:r>
      <w:proofErr w:type="spellEnd"/>
      <w:r w:rsidRPr="001D20E5">
        <w:rPr>
          <w:rFonts w:ascii="Arial" w:hAnsi="Arial" w:cs="Arial"/>
          <w:color w:val="935757"/>
          <w:sz w:val="24"/>
          <w:szCs w:val="24"/>
        </w:rPr>
        <w:t xml:space="preserve"> numărului de cont, respectiv a băncii, sau a persoanelor fizice care returnează produsele achiziționate în termenii acestui document, Vânzătorul nu solicită prin niciun mod de comunicare divulgarea de date </w:t>
      </w:r>
      <w:proofErr w:type="spellStart"/>
      <w:r w:rsidRPr="001D20E5">
        <w:rPr>
          <w:rFonts w:ascii="Arial" w:hAnsi="Arial" w:cs="Arial"/>
          <w:color w:val="935757"/>
          <w:sz w:val="24"/>
          <w:szCs w:val="24"/>
        </w:rPr>
        <w:t>confidenţiale</w:t>
      </w:r>
      <w:proofErr w:type="spellEnd"/>
      <w:r w:rsidRPr="001D20E5">
        <w:rPr>
          <w:rFonts w:ascii="Arial" w:hAnsi="Arial" w:cs="Arial"/>
          <w:color w:val="935757"/>
          <w:sz w:val="24"/>
          <w:szCs w:val="24"/>
        </w:rPr>
        <w:t>, între care sunt incluse conturi, numere de card sau parole personale.</w:t>
      </w:r>
    </w:p>
    <w:p w14:paraId="03456E32"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2. Vânzătorul nu va fi </w:t>
      </w:r>
      <w:proofErr w:type="spellStart"/>
      <w:r w:rsidRPr="001D20E5">
        <w:rPr>
          <w:rFonts w:ascii="Arial" w:hAnsi="Arial" w:cs="Arial"/>
          <w:color w:val="935757"/>
          <w:sz w:val="24"/>
          <w:szCs w:val="24"/>
        </w:rPr>
        <w:t>ţinut</w:t>
      </w:r>
      <w:proofErr w:type="spellEnd"/>
      <w:r w:rsidRPr="001D20E5">
        <w:rPr>
          <w:rFonts w:ascii="Arial" w:hAnsi="Arial" w:cs="Arial"/>
          <w:color w:val="935757"/>
          <w:sz w:val="24"/>
          <w:szCs w:val="24"/>
        </w:rPr>
        <w:t xml:space="preserve"> responsabil pentru orice prejudicii cauzate de un </w:t>
      </w:r>
      <w:proofErr w:type="spellStart"/>
      <w:r w:rsidRPr="001D20E5">
        <w:rPr>
          <w:rFonts w:ascii="Arial" w:hAnsi="Arial" w:cs="Arial"/>
          <w:color w:val="935757"/>
          <w:sz w:val="24"/>
          <w:szCs w:val="24"/>
        </w:rPr>
        <w:t>terţ</w:t>
      </w:r>
      <w:proofErr w:type="spellEnd"/>
      <w:r w:rsidRPr="001D20E5">
        <w:rPr>
          <w:rFonts w:ascii="Arial" w:hAnsi="Arial" w:cs="Arial"/>
          <w:color w:val="935757"/>
          <w:sz w:val="24"/>
          <w:szCs w:val="24"/>
        </w:rPr>
        <w:t xml:space="preserve"> ce pretinde a-i reprezenta interesele, responsabilitatea pentru divulgarea datelor sale </w:t>
      </w:r>
      <w:proofErr w:type="spellStart"/>
      <w:r w:rsidRPr="001D20E5">
        <w:rPr>
          <w:rFonts w:ascii="Arial" w:hAnsi="Arial" w:cs="Arial"/>
          <w:color w:val="935757"/>
          <w:sz w:val="24"/>
          <w:szCs w:val="24"/>
        </w:rPr>
        <w:t>confidenţiale</w:t>
      </w:r>
      <w:proofErr w:type="spellEnd"/>
      <w:r w:rsidRPr="001D20E5">
        <w:rPr>
          <w:rFonts w:ascii="Arial" w:hAnsi="Arial" w:cs="Arial"/>
          <w:color w:val="935757"/>
          <w:sz w:val="24"/>
          <w:szCs w:val="24"/>
        </w:rPr>
        <w:t xml:space="preserve"> revenind Utilizatorului.</w:t>
      </w:r>
    </w:p>
    <w:p w14:paraId="19A12AF0"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3. Tentativa de fraudare va pune în </w:t>
      </w:r>
      <w:proofErr w:type="spellStart"/>
      <w:r w:rsidRPr="001D20E5">
        <w:rPr>
          <w:rFonts w:ascii="Arial" w:hAnsi="Arial" w:cs="Arial"/>
          <w:color w:val="935757"/>
          <w:sz w:val="24"/>
          <w:szCs w:val="24"/>
        </w:rPr>
        <w:t>mişcare</w:t>
      </w:r>
      <w:proofErr w:type="spellEnd"/>
      <w:r w:rsidRPr="001D20E5">
        <w:rPr>
          <w:rFonts w:ascii="Arial" w:hAnsi="Arial" w:cs="Arial"/>
          <w:color w:val="935757"/>
          <w:sz w:val="24"/>
          <w:szCs w:val="24"/>
        </w:rPr>
        <w:t xml:space="preserve"> cercetarea penală împotriva celui responsabil de următoarele fapte:</w:t>
      </w:r>
    </w:p>
    <w:p w14:paraId="56F90A90"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a) accesarea prin folosirea oricăror metode a datelor de orice tip ale unui Utilizator, altul decât titularul contului.</w:t>
      </w:r>
    </w:p>
    <w:p w14:paraId="2B170AD5"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b) alterarea sau modificare </w:t>
      </w:r>
      <w:proofErr w:type="spellStart"/>
      <w:r w:rsidRPr="001D20E5">
        <w:rPr>
          <w:rFonts w:ascii="Arial" w:hAnsi="Arial" w:cs="Arial"/>
          <w:color w:val="935757"/>
          <w:sz w:val="24"/>
          <w:szCs w:val="24"/>
        </w:rPr>
        <w:t>conţinutului</w:t>
      </w:r>
      <w:proofErr w:type="spellEnd"/>
      <w:r w:rsidRPr="001D20E5">
        <w:rPr>
          <w:rFonts w:ascii="Arial" w:hAnsi="Arial" w:cs="Arial"/>
          <w:color w:val="935757"/>
          <w:sz w:val="24"/>
          <w:szCs w:val="24"/>
        </w:rPr>
        <w:t xml:space="preserve"> Site-ului sau ale mesajelor expediate prin orice metodă de către Vânzător Utilizatorului. </w:t>
      </w:r>
    </w:p>
    <w:p w14:paraId="2E076306"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c) modificarea </w:t>
      </w:r>
      <w:proofErr w:type="spellStart"/>
      <w:r w:rsidRPr="001D20E5">
        <w:rPr>
          <w:rFonts w:ascii="Arial" w:hAnsi="Arial" w:cs="Arial"/>
          <w:color w:val="935757"/>
          <w:sz w:val="24"/>
          <w:szCs w:val="24"/>
        </w:rPr>
        <w:t>performanţelor</w:t>
      </w:r>
      <w:proofErr w:type="spellEnd"/>
      <w:r w:rsidRPr="001D20E5">
        <w:rPr>
          <w:rFonts w:ascii="Arial" w:hAnsi="Arial" w:cs="Arial"/>
          <w:color w:val="935757"/>
          <w:sz w:val="24"/>
          <w:szCs w:val="24"/>
        </w:rPr>
        <w:t xml:space="preserve"> serverului pe care rulează Site-urile.</w:t>
      </w:r>
    </w:p>
    <w:p w14:paraId="6C6EA841"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d) divulgarea oricărui </w:t>
      </w:r>
      <w:proofErr w:type="spellStart"/>
      <w:r w:rsidRPr="001D20E5">
        <w:rPr>
          <w:rFonts w:ascii="Arial" w:hAnsi="Arial" w:cs="Arial"/>
          <w:color w:val="935757"/>
          <w:sz w:val="24"/>
          <w:szCs w:val="24"/>
        </w:rPr>
        <w:t>terţ</w:t>
      </w:r>
      <w:proofErr w:type="spellEnd"/>
      <w:r w:rsidRPr="001D20E5">
        <w:rPr>
          <w:rFonts w:ascii="Arial" w:hAnsi="Arial" w:cs="Arial"/>
          <w:color w:val="935757"/>
          <w:sz w:val="24"/>
          <w:szCs w:val="24"/>
        </w:rPr>
        <w:t xml:space="preserve"> ce nu are autoritatea legală necesară </w:t>
      </w:r>
      <w:proofErr w:type="spellStart"/>
      <w:r w:rsidRPr="001D20E5">
        <w:rPr>
          <w:rFonts w:ascii="Arial" w:hAnsi="Arial" w:cs="Arial"/>
          <w:color w:val="935757"/>
          <w:sz w:val="24"/>
          <w:szCs w:val="24"/>
        </w:rPr>
        <w:t>şi</w:t>
      </w:r>
      <w:proofErr w:type="spellEnd"/>
      <w:r w:rsidRPr="001D20E5">
        <w:rPr>
          <w:rFonts w:ascii="Arial" w:hAnsi="Arial" w:cs="Arial"/>
          <w:color w:val="935757"/>
          <w:sz w:val="24"/>
          <w:szCs w:val="24"/>
        </w:rPr>
        <w:t xml:space="preserve"> ce nu este destinatarul legitim al mesajului a </w:t>
      </w:r>
      <w:proofErr w:type="spellStart"/>
      <w:r w:rsidRPr="001D20E5">
        <w:rPr>
          <w:rFonts w:ascii="Arial" w:hAnsi="Arial" w:cs="Arial"/>
          <w:color w:val="935757"/>
          <w:sz w:val="24"/>
          <w:szCs w:val="24"/>
        </w:rPr>
        <w:t>conţinutului</w:t>
      </w:r>
      <w:proofErr w:type="spellEnd"/>
      <w:r w:rsidRPr="001D20E5">
        <w:rPr>
          <w:rFonts w:ascii="Arial" w:hAnsi="Arial" w:cs="Arial"/>
          <w:color w:val="935757"/>
          <w:sz w:val="24"/>
          <w:szCs w:val="24"/>
        </w:rPr>
        <w:t xml:space="preserve"> expediat prin orice mijloc de către Vânzător Utilizatorului</w:t>
      </w:r>
    </w:p>
    <w:p w14:paraId="6C39C5F7"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4. Utilizatorul va informa Vânzătorul asupra unor asemenea tentative, folosind datele de contact.</w:t>
      </w:r>
    </w:p>
    <w:p w14:paraId="7F6C7469"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5. Vânzătorul nu promovează SPAM-ul. Orice Utilizator care a furnizat explicit adresa sa de email poate opta pentru dezactivarea Contului aferent acestei adrese de e-mail. </w:t>
      </w:r>
    </w:p>
    <w:p w14:paraId="7EBADEB2" w14:textId="77777777" w:rsidR="001D20E5" w:rsidRPr="001D20E5" w:rsidRDefault="001D20E5" w:rsidP="001D20E5">
      <w:pPr>
        <w:rPr>
          <w:rFonts w:ascii="Arial" w:hAnsi="Arial" w:cs="Arial"/>
          <w:color w:val="935757"/>
          <w:sz w:val="24"/>
          <w:szCs w:val="24"/>
        </w:rPr>
      </w:pPr>
      <w:r w:rsidRPr="001D20E5">
        <w:rPr>
          <w:rFonts w:ascii="Arial" w:hAnsi="Arial" w:cs="Arial"/>
          <w:b/>
          <w:bCs/>
          <w:color w:val="935757"/>
          <w:sz w:val="24"/>
          <w:szCs w:val="24"/>
        </w:rPr>
        <w:t>Articolul 16 - Dispoziții finale</w:t>
      </w:r>
      <w:r w:rsidRPr="001D20E5">
        <w:rPr>
          <w:rFonts w:ascii="Arial" w:hAnsi="Arial" w:cs="Arial"/>
          <w:color w:val="935757"/>
          <w:sz w:val="24"/>
          <w:szCs w:val="24"/>
        </w:rPr>
        <w:br/>
        <w:t>1. Vânzătorul este răspunzător pentru neexecutarea sau executarea necorespunzătoare a contractului, dar, în cazul contractelor cu Clienții care sunt antreprenori, Vânzătorul este răspunzător numai pentru daune deliberate și în limitele pierderilor efectiv suportate de Client.</w:t>
      </w:r>
      <w:r w:rsidRPr="001D20E5">
        <w:rPr>
          <w:rFonts w:ascii="Arial" w:hAnsi="Arial" w:cs="Arial"/>
          <w:color w:val="935757"/>
          <w:sz w:val="24"/>
          <w:szCs w:val="24"/>
        </w:rPr>
        <w:br/>
        <w:t>2. Conținutul prezentelor regulamente poate fi înregistrat prin tipărire, copiere pe un dispozitiv de stocare sau descărcat în orice moment de pe site-ul web al magazinului.</w:t>
      </w:r>
      <w:r w:rsidRPr="001D20E5">
        <w:rPr>
          <w:rFonts w:ascii="Arial" w:hAnsi="Arial" w:cs="Arial"/>
          <w:color w:val="935757"/>
          <w:sz w:val="24"/>
          <w:szCs w:val="24"/>
        </w:rPr>
        <w:br/>
      </w:r>
      <w:r w:rsidRPr="001D20E5">
        <w:rPr>
          <w:rFonts w:ascii="Arial" w:hAnsi="Arial" w:cs="Arial"/>
          <w:color w:val="935757"/>
          <w:sz w:val="24"/>
          <w:szCs w:val="24"/>
        </w:rPr>
        <w:lastRenderedPageBreak/>
        <w:t>3. În cazul unui litigiu legat de Contractul de vânzare încheiat, părțile încearcă să rezolve problema pe cale amiabilă. Legea Română se aplică soluționării litigiilor care decurg din prezentul regulament.</w:t>
      </w:r>
      <w:r w:rsidRPr="001D20E5">
        <w:rPr>
          <w:rFonts w:ascii="Arial" w:hAnsi="Arial" w:cs="Arial"/>
          <w:color w:val="935757"/>
          <w:sz w:val="24"/>
          <w:szCs w:val="24"/>
        </w:rPr>
        <w:br/>
        <w:t>4. Vânzătorul își rezervă dreptul de a modifica prezentul regulament. Toate comenzile acceptate de Vânzător înainte de intrarea în vigoare a noului Regulament vor fi livrate pe baza Regulamentelor în vigoare la data plasării comenzii de către Client. Regulamentele modificate intră în vigoare în termen de 7 zile de la data publicării acestora pe site-ul web al magazinului. Vânzătorul va informa Clientul cu 7 zile înainte de intrarea în vigoare a noilor regulamente cu privire la modificarea regulamentului prin e-mail, inclusiv un link către conținutul regulamentelor modificate. În cazul în care Clientul nu acceptă conținutul nou al regulamentelor, acesta îl va anunța pe Vânzător despre acest fapt, care va duce la rezilierea contractului în conformitate cu dispozițiile articolului 14.</w:t>
      </w:r>
    </w:p>
    <w:p w14:paraId="61FE4AEC"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5. Vânzătorul nu va fi făcut responsabil pentru eventualele erori apărute pe Site din orice cauză, inclusiv cele legate de modificări, setări, </w:t>
      </w:r>
      <w:proofErr w:type="spellStart"/>
      <w:r w:rsidRPr="001D20E5">
        <w:rPr>
          <w:rFonts w:ascii="Arial" w:hAnsi="Arial" w:cs="Arial"/>
          <w:color w:val="935757"/>
          <w:sz w:val="24"/>
          <w:szCs w:val="24"/>
        </w:rPr>
        <w:t>etc</w:t>
      </w:r>
      <w:proofErr w:type="spellEnd"/>
      <w:r w:rsidRPr="001D20E5">
        <w:rPr>
          <w:rFonts w:ascii="Arial" w:hAnsi="Arial" w:cs="Arial"/>
          <w:color w:val="935757"/>
          <w:sz w:val="24"/>
          <w:szCs w:val="24"/>
        </w:rPr>
        <w:t>., care nu sunt făcute de către administratorul Site-ului.</w:t>
      </w:r>
    </w:p>
    <w:p w14:paraId="738D2E1A" w14:textId="77777777" w:rsidR="001D20E5" w:rsidRPr="001D20E5" w:rsidRDefault="001D20E5" w:rsidP="001D20E5">
      <w:pPr>
        <w:rPr>
          <w:rFonts w:ascii="Arial" w:hAnsi="Arial" w:cs="Arial"/>
          <w:color w:val="935757"/>
          <w:sz w:val="24"/>
          <w:szCs w:val="24"/>
        </w:rPr>
      </w:pPr>
      <w:r w:rsidRPr="001D20E5">
        <w:rPr>
          <w:rFonts w:ascii="Arial" w:hAnsi="Arial" w:cs="Arial"/>
          <w:color w:val="935757"/>
          <w:sz w:val="24"/>
          <w:szCs w:val="24"/>
        </w:rPr>
        <w:t xml:space="preserve">6. Vânzătorul este exclus de orice răspundere pentru pierderi, costuri, procese, </w:t>
      </w:r>
      <w:proofErr w:type="spellStart"/>
      <w:r w:rsidRPr="001D20E5">
        <w:rPr>
          <w:rFonts w:ascii="Arial" w:hAnsi="Arial" w:cs="Arial"/>
          <w:color w:val="935757"/>
          <w:sz w:val="24"/>
          <w:szCs w:val="24"/>
        </w:rPr>
        <w:t>pretenţii</w:t>
      </w:r>
      <w:proofErr w:type="spellEnd"/>
      <w:r w:rsidRPr="001D20E5">
        <w:rPr>
          <w:rFonts w:ascii="Arial" w:hAnsi="Arial" w:cs="Arial"/>
          <w:color w:val="935757"/>
          <w:sz w:val="24"/>
          <w:szCs w:val="24"/>
        </w:rPr>
        <w:t xml:space="preserve"> sau cheltuieli în </w:t>
      </w:r>
      <w:proofErr w:type="spellStart"/>
      <w:r w:rsidRPr="001D20E5">
        <w:rPr>
          <w:rFonts w:ascii="Arial" w:hAnsi="Arial" w:cs="Arial"/>
          <w:color w:val="935757"/>
          <w:sz w:val="24"/>
          <w:szCs w:val="24"/>
        </w:rPr>
        <w:t>situaţia</w:t>
      </w:r>
      <w:proofErr w:type="spellEnd"/>
      <w:r w:rsidRPr="001D20E5">
        <w:rPr>
          <w:rFonts w:ascii="Arial" w:hAnsi="Arial" w:cs="Arial"/>
          <w:color w:val="935757"/>
          <w:sz w:val="24"/>
          <w:szCs w:val="24"/>
        </w:rPr>
        <w:t xml:space="preserve"> în care acestea sunt cauzate direct de nerespectarea Termenilor </w:t>
      </w:r>
      <w:proofErr w:type="spellStart"/>
      <w:r w:rsidRPr="001D20E5">
        <w:rPr>
          <w:rFonts w:ascii="Arial" w:hAnsi="Arial" w:cs="Arial"/>
          <w:color w:val="935757"/>
          <w:sz w:val="24"/>
          <w:szCs w:val="24"/>
        </w:rPr>
        <w:t>şi</w:t>
      </w:r>
      <w:proofErr w:type="spellEnd"/>
      <w:r w:rsidRPr="001D20E5">
        <w:rPr>
          <w:rFonts w:ascii="Arial" w:hAnsi="Arial" w:cs="Arial"/>
          <w:color w:val="935757"/>
          <w:sz w:val="24"/>
          <w:szCs w:val="24"/>
        </w:rPr>
        <w:t xml:space="preserve"> </w:t>
      </w:r>
      <w:proofErr w:type="spellStart"/>
      <w:r w:rsidRPr="001D20E5">
        <w:rPr>
          <w:rFonts w:ascii="Arial" w:hAnsi="Arial" w:cs="Arial"/>
          <w:color w:val="935757"/>
          <w:sz w:val="24"/>
          <w:szCs w:val="24"/>
        </w:rPr>
        <w:t>condiţiilor</w:t>
      </w:r>
      <w:proofErr w:type="spellEnd"/>
      <w:r w:rsidRPr="001D20E5">
        <w:rPr>
          <w:rFonts w:ascii="Arial" w:hAnsi="Arial" w:cs="Arial"/>
          <w:color w:val="935757"/>
          <w:sz w:val="24"/>
          <w:szCs w:val="24"/>
        </w:rPr>
        <w:t>. </w:t>
      </w:r>
      <w:r w:rsidRPr="001D20E5">
        <w:rPr>
          <w:rFonts w:ascii="Arial" w:hAnsi="Arial" w:cs="Arial"/>
          <w:color w:val="935757"/>
          <w:sz w:val="24"/>
          <w:szCs w:val="24"/>
        </w:rPr>
        <w:br/>
        <w:t>7. Prezentul Regulament intră în vigoare la 07.11.2022.</w:t>
      </w:r>
    </w:p>
    <w:p w14:paraId="73FD6E00" w14:textId="77777777" w:rsidR="00711AC2" w:rsidRDefault="00711AC2"/>
    <w:sectPr w:rsidR="00711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T Serif">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C2"/>
    <w:rsid w:val="001D20E5"/>
    <w:rsid w:val="00711AC2"/>
    <w:rsid w:val="00B934E2"/>
    <w:rsid w:val="00BF17D6"/>
    <w:rsid w:val="00E230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28223276"/>
  <w15:chartTrackingRefBased/>
  <w15:docId w15:val="{0013D9EB-5C23-0243-9181-8626867A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Titlu1">
    <w:name w:val="heading 1"/>
    <w:basedOn w:val="Normal"/>
    <w:next w:val="Normal"/>
    <w:link w:val="Titlu1Caracter"/>
    <w:uiPriority w:val="9"/>
    <w:qFormat/>
    <w:rsid w:val="001D20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D20E5"/>
    <w:rPr>
      <w:rFonts w:asciiTheme="majorHAnsi" w:eastAsiaTheme="majorEastAsia" w:hAnsiTheme="majorHAnsi" w:cstheme="majorBidi"/>
      <w:color w:val="2F5496" w:themeColor="accent1" w:themeShade="BF"/>
      <w:kern w:val="0"/>
      <w:sz w:val="32"/>
      <w:szCs w:val="32"/>
      <w14:ligatures w14:val="none"/>
    </w:rPr>
  </w:style>
  <w:style w:type="character" w:styleId="Robust">
    <w:name w:val="Strong"/>
    <w:basedOn w:val="Fontdeparagrafimplicit"/>
    <w:uiPriority w:val="22"/>
    <w:qFormat/>
    <w:rsid w:val="001D20E5"/>
    <w:rPr>
      <w:b/>
      <w:bCs/>
    </w:rPr>
  </w:style>
  <w:style w:type="paragraph" w:styleId="NormalWeb">
    <w:name w:val="Normal (Web)"/>
    <w:basedOn w:val="Normal"/>
    <w:uiPriority w:val="99"/>
    <w:semiHidden/>
    <w:unhideWhenUsed/>
    <w:rsid w:val="001D20E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deparagrafimplicit"/>
    <w:rsid w:val="001D20E5"/>
  </w:style>
  <w:style w:type="character" w:styleId="Hyperlink">
    <w:name w:val="Hyperlink"/>
    <w:basedOn w:val="Fontdeparagrafimplicit"/>
    <w:uiPriority w:val="99"/>
    <w:unhideWhenUsed/>
    <w:rsid w:val="00E230FE"/>
    <w:rPr>
      <w:color w:val="0563C1" w:themeColor="hyperlink"/>
      <w:u w:val="single"/>
    </w:rPr>
  </w:style>
  <w:style w:type="character" w:styleId="MeniuneNerezolvat">
    <w:name w:val="Unresolved Mention"/>
    <w:basedOn w:val="Fontdeparagrafimplicit"/>
    <w:uiPriority w:val="99"/>
    <w:semiHidden/>
    <w:unhideWhenUsed/>
    <w:rsid w:val="00E2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florensfashion.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4788</Words>
  <Characters>27771</Characters>
  <Application>Microsoft Office Word</Application>
  <DocSecurity>0</DocSecurity>
  <Lines>231</Lines>
  <Paragraphs>64</Paragraphs>
  <ScaleCrop>false</ScaleCrop>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Bogdan-Vasile Conu</dc:creator>
  <cp:keywords/>
  <dc:description/>
  <cp:lastModifiedBy>Bogdan-Vasile Conu</cp:lastModifiedBy>
  <cp:revision>5</cp:revision>
  <dcterms:created xsi:type="dcterms:W3CDTF">2023-04-09T19:48:00Z</dcterms:created>
  <dcterms:modified xsi:type="dcterms:W3CDTF">2023-04-09T19:51:00Z</dcterms:modified>
</cp:coreProperties>
</file>