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>
  <w:body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position w:val="0"/>
          <w:sz w:val="20"/>
          <w:szCs w:val="20"/>
          <w:rFonts w:ascii="NanumGothic" w:eastAsia="NanumGothic" w:hAnsi="NanumGothic" w:hint="default"/>
        </w:rPr>
        <w:t xml:space="preserve">SC MRG STAINLESS GROUP SRL 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position w:val="0"/>
          <w:sz w:val="20"/>
          <w:szCs w:val="20"/>
          <w:rFonts w:ascii="NanumGothic" w:eastAsia="NanumGothic" w:hAnsi="NanumGothic" w:hint="default"/>
        </w:rPr>
        <w:t xml:space="preserve">RO 24233127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position w:val="0"/>
          <w:sz w:val="20"/>
          <w:szCs w:val="20"/>
          <w:rFonts w:ascii="NanumGothic" w:eastAsia="NanumGothic" w:hAnsi="NanumGothic" w:hint="default"/>
        </w:rPr>
        <w:t>J29/429/2010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position w:val="0"/>
          <w:sz w:val="20"/>
          <w:szCs w:val="20"/>
          <w:rFonts w:ascii="NanumGothic" w:eastAsia="NanumGothic" w:hAnsi="NanumGothic" w:hint="default"/>
        </w:rPr>
        <w:wordWrap w:val="off"/>
      </w:pP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position w:val="0"/>
          <w:sz w:val="20"/>
          <w:szCs w:val="20"/>
          <w:rFonts w:ascii="NanumGothic" w:eastAsia="NanumGothic" w:hAnsi="NanumGothic" w:hint="default"/>
        </w:rPr>
        <w:t xml:space="preserve">Produsele fara folie de protectie pot prezenta urme, pete si zgarieturi de suprafata rezultate in </w:t>
      </w:r>
      <w:r>
        <w:rPr>
          <w:position w:val="0"/>
          <w:sz w:val="20"/>
          <w:szCs w:val="20"/>
          <w:rFonts w:ascii="NanumGothic" w:eastAsia="NanumGothic" w:hAnsi="NanumGothic" w:hint="default"/>
        </w:rPr>
        <w:t xml:space="preserve">urma manipularii, debitarii, ambalarii, transportarii etc.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position w:val="0"/>
          <w:sz w:val="20"/>
          <w:szCs w:val="20"/>
          <w:rFonts w:ascii="NanumGothic" w:eastAsia="NanumGothic" w:hAnsi="NanumGothic" w:hint="default"/>
        </w:rPr>
        <w:t xml:space="preserve">Abaterile dimensionale ale lungimii sau al laturilor se incadreaza in +-5%.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position w:val="0"/>
          <w:sz w:val="20"/>
          <w:szCs w:val="20"/>
          <w:rFonts w:ascii="NanumGothic" w:eastAsia="NanumGothic" w:hAnsi="NanumGothic" w:hint="default"/>
        </w:rPr>
        <w:t xml:space="preserve">In urma debitarii produsele pot prezenta bavuri sau suprafete taioase, va rugam sa le manevrati cu </w:t>
      </w:r>
      <w:r>
        <w:rPr>
          <w:position w:val="0"/>
          <w:sz w:val="20"/>
          <w:szCs w:val="20"/>
          <w:rFonts w:ascii="NanumGothic" w:eastAsia="NanumGothic" w:hAnsi="NanumGothic" w:hint="default"/>
        </w:rPr>
        <w:t xml:space="preserve">maxima atentie.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position w:val="0"/>
          <w:sz w:val="20"/>
          <w:szCs w:val="20"/>
          <w:rFonts w:ascii="NanumGothic" w:eastAsia="NanumGothic" w:hAnsi="NanumGothic" w:hint="default"/>
        </w:rPr>
        <w:t xml:space="preserve">MRG STAINLESS GROUP nu raspunde de eventualele accidente suferite de dumneavoastra sau </w:t>
      </w:r>
      <w:r>
        <w:rPr>
          <w:position w:val="0"/>
          <w:sz w:val="20"/>
          <w:szCs w:val="20"/>
          <w:rFonts w:ascii="NanumGothic" w:eastAsia="NanumGothic" w:hAnsi="NanumGothic" w:hint="default"/>
        </w:rPr>
        <w:t xml:space="preserve">terti in urma manipularii sau folosirii defectuoase a produselor comercializate de noi.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position w:val="0"/>
          <w:sz w:val="20"/>
          <w:szCs w:val="20"/>
          <w:rFonts w:ascii="NanumGothic" w:eastAsia="NanumGothic" w:hAnsi="NanumGothic" w:hint="default"/>
        </w:rPr>
        <w:wordWrap w:val="off"/>
      </w:pP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position w:val="0"/>
          <w:sz w:val="20"/>
          <w:szCs w:val="20"/>
          <w:rFonts w:ascii="NanumGothic" w:eastAsia="NanumGothic" w:hAnsi="NanumGothic" w:hint="default"/>
        </w:rPr>
        <w:t xml:space="preserve">Program de lucru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position w:val="0"/>
          <w:sz w:val="20"/>
          <w:szCs w:val="20"/>
          <w:rFonts w:ascii="NanumGothic" w:eastAsia="NanumGothic" w:hAnsi="NanumGothic" w:hint="default"/>
        </w:rPr>
        <w:t xml:space="preserve">Luni - Joi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position w:val="0"/>
          <w:sz w:val="20"/>
          <w:szCs w:val="20"/>
          <w:rFonts w:ascii="NanumGothic" w:eastAsia="NanumGothic" w:hAnsi="NanumGothic" w:hint="default"/>
        </w:rPr>
        <w:t>Orele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position w:val="0"/>
          <w:sz w:val="20"/>
          <w:szCs w:val="20"/>
          <w:rFonts w:ascii="NanumGothic" w:eastAsia="NanumGothic" w:hAnsi="NanumGothic" w:hint="default"/>
        </w:rPr>
        <w:t xml:space="preserve">09.00 - 16.00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position w:val="0"/>
          <w:sz w:val="20"/>
          <w:szCs w:val="20"/>
          <w:rFonts w:ascii="NanumGothic" w:eastAsia="NanumGothic" w:hAnsi="NanumGothic" w:hint="default"/>
        </w:rPr>
        <w:t>Vineri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position w:val="0"/>
          <w:sz w:val="20"/>
          <w:szCs w:val="20"/>
          <w:rFonts w:ascii="NanumGothic" w:eastAsia="NanumGothic" w:hAnsi="NanumGothic" w:hint="default"/>
        </w:rPr>
        <w:t>Orele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position w:val="0"/>
          <w:sz w:val="20"/>
          <w:szCs w:val="20"/>
          <w:rFonts w:ascii="NanumGothic" w:eastAsia="NanumGothic" w:hAnsi="NanumGothic" w:hint="default"/>
        </w:rPr>
        <w:t>09.00-14.00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position w:val="0"/>
          <w:sz w:val="20"/>
          <w:szCs w:val="20"/>
          <w:rFonts w:ascii="NanumGothic" w:eastAsia="NanumGothic" w:hAnsi="NanumGothic" w:hint="default"/>
        </w:rPr>
        <w:wordWrap w:val="off"/>
      </w:pPr>
      <w:r>
        <w:rPr>
          <w:position w:val="0"/>
          <w:sz w:val="20"/>
          <w:szCs w:val="20"/>
          <w:rFonts w:ascii="NanumGothic" w:eastAsia="NanumGothic" w:hAnsi="NanumGothic" w:hint="default"/>
        </w:rPr>
        <w:t>www.mrg-group.ro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position w:val="0"/>
          <w:sz w:val="20"/>
          <w:szCs w:val="20"/>
          <w:rFonts w:ascii="NanumGothic" w:eastAsia="NanumGothic" w:hAnsi="NanumGothic" w:hint="default"/>
        </w:rPr>
        <w:wordWrap w:val="off"/>
      </w:pPr>
    </w:p>
    <w:sectPr>
      <w:footnotePr>
        <w:numFmt w:val="decimal"/>
        <w:numRestart w:val="continuous"/>
        <w:numStart w:val="1"/>
        <w:pos w:val="pageBottom"/>
      </w:footnotePr>
      <w:endnotePr>
        <w:numFmt w:val="decimal"/>
        <w:numRestart w:val="continuous"/>
        <w:numStart w:val="1"/>
        <w:pos w:val="docEnd"/>
      </w:endnotePr>
      <w:pgSz w:w="11906" w:h="16838"/>
      <w:pgMar w:top="1701" w:left="1440" w:bottom="1440" w:right="1440" w:header="708" w:footer="708" w:gutter="0"/>
      <w:pgNumType w:fmt="decimal"/>
      <w:docGrid w:type="default" w:linePitch="360" w:charSiz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anumGothic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Wingdings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Times New Roman">
    <w:panose1 w:val="020F0502020204030204"/>
    <w:charset w:val="0"/>
    <w:family w:val="mordern"/>
    <w:pitch w:val="variable"/>
    <w:sig w:usb0="A00002EF" w:usb1="4000207B" w:usb2="00000000" w:usb3="00000000" w:csb0="FFFFFF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800"/>
  <w:displayHorizontalDrawingGridEvery w:val="0"/>
  <w:displayVerticalDrawingGridEvery w:val="2"/>
  <w:noPunctuationKerning/>
  <w:characterSpacingControl w:val="doNotCompress"/>
  <w:bordersDoNotSurroundHeader/>
  <w:bordersDoNotSurroundFooter/>
  <w:compat w:val="0">
    <w:balanceSingleByteDoubleByteWidth/>
    <w:doNotExpandShiftReturn/>
    <w:useFELayout/>
    <w:compatSetting w:name="compatibilityMode" w:uri="http://schemas.microsoft.com/office/word" w:val="15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/>
    </w:pPrDefault>
    <w:rPrDefault>
      <w:rPr>
        <w:shd w:val="clear"/>
        <w:sz w:val="20"/>
        <w:szCs w:val="20"/>
        <w:w w:val="100"/>
      </w:rPr>
    </w:rPrDefault>
  </w:docDefaults>
  <w:style w:default="1" w:styleId="PO1" w:type="paragraph">
    <w:name w:val="Normal"/>
    <w:link w:val="PO-1"/>
    <w:qFormat/>
    <w:uiPriority w:val="1"/>
    <w:pPr>
      <w:jc w:val="both"/>
    </w:pPr>
    <w:rPr>
      <w:shd w:val="clear"/>
      <w:sz w:val="20"/>
      <w:szCs w:val="20"/>
      <w:w w:val="100"/>
    </w:rPr>
  </w:style>
  <w:style w:default="1" w:styleId="PO2" w:type="character">
    <w:name w:val="Default Paragraph Font"/>
    <w:qFormat/>
    <w:uiPriority w:val="2"/>
    <w:semiHidden/>
    <w:unhideWhenUsed/>
    <w:rPr>
      <w:shd w:val="clear"/>
      <w:sz w:val="20"/>
      <w:szCs w:val="20"/>
      <w:w w:val="100"/>
    </w:rPr>
  </w:style>
  <w:style w:default="1" w:styleId="PO3" w:type="table">
    <w:name w:val="Normal Table"/>
    <w:uiPriority w:val="3"/>
    <w:semiHidden/>
    <w:unhideWhenUsed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4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AppVersion>12.000</AppVersion>
  <Characters>0</Characters>
  <CharactersWithSpaces>0</CharactersWithSpaces>
  <DocSecurity>0</DocSecurity>
  <HyperlinksChanged>false</HyperlinksChanged>
  <Lines>0</Lines>
  <LinksUpToDate>false</LinksUpToDate>
  <Pages>1</Pages>
  <Paragraphs>0</Paragraphs>
  <Words>96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Polaris Office</dc:creator>
  <cp:lastModifiedBy>Polaris Office</cp:lastModifiedBy>
</cp:coreProperties>
</file>